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29" w:rsidRPr="001A6727" w:rsidRDefault="00D77429" w:rsidP="00D77429">
      <w:pPr>
        <w:pStyle w:val="1"/>
        <w:ind w:left="0" w:firstLine="0"/>
        <w:rPr>
          <w:rFonts w:ascii="Palatino Linotype" w:hAnsi="Palatino Linotype"/>
          <w:lang w:val="en-US"/>
        </w:rPr>
      </w:pPr>
      <w:r w:rsidRPr="001A6727">
        <w:rPr>
          <w:rFonts w:ascii="Palatino Linotype" w:hAnsi="Palatino Linotype"/>
        </w:rPr>
        <w:object w:dxaOrig="675" w:dyaOrig="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6pt" o:ole="" fillcolor="window">
            <v:imagedata r:id="rId7" o:title=""/>
          </v:shape>
          <o:OLEObject Type="Embed" ProgID="Word.Picture.8" ShapeID="_x0000_i1025" DrawAspect="Content" ObjectID="_1655208715" r:id="rId8"/>
        </w:object>
      </w:r>
      <w:r w:rsidRPr="001A6727">
        <w:rPr>
          <w:rFonts w:ascii="Palatino Linotype" w:hAnsi="Palatino Linotype" w:cs="Arial"/>
          <w:b w:val="0"/>
          <w:bCs w:val="0"/>
        </w:rPr>
        <w:t xml:space="preserve">                                                             ΑΝΑΡΤΗΤΕΑ ΣΤΟ ΔΙΑΔΙΚΤΥΟ</w:t>
      </w:r>
    </w:p>
    <w:tbl>
      <w:tblPr>
        <w:tblW w:w="9498" w:type="dxa"/>
        <w:tblInd w:w="-601" w:type="dxa"/>
        <w:tblLook w:val="04A0"/>
      </w:tblPr>
      <w:tblGrid>
        <w:gridCol w:w="5104"/>
        <w:gridCol w:w="4394"/>
      </w:tblGrid>
      <w:tr w:rsidR="00D77429" w:rsidRPr="001A6727" w:rsidTr="00D77429">
        <w:trPr>
          <w:trHeight w:val="4029"/>
        </w:trPr>
        <w:tc>
          <w:tcPr>
            <w:tcW w:w="5104" w:type="dxa"/>
          </w:tcPr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</w:rPr>
              <w:t>ΝΟΜΟΣ ΛΑΚΩΝΙΑΣ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  <w:r w:rsidRPr="001A6727">
              <w:rPr>
                <w:rFonts w:ascii="Palatino Linotype" w:hAnsi="Palatino Linotype"/>
                <w:b/>
                <w:sz w:val="24"/>
                <w:szCs w:val="24"/>
                <w:u w:val="single"/>
              </w:rPr>
              <w:t>ΔΗΜΟΣ ΕΥΡΩΤΑ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</w:rPr>
              <w:t xml:space="preserve">ΔΙΕΥΘΥΝΣΗ ΔΙΟΙΚΗΤΙΚΩΝ &amp; ΟΙΚΟΝΟΜΙΚΩΝ ΥΠΗΡΕΣΙΩΝ 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</w:rPr>
              <w:t>Ταχ. Δ/νση: Σκάλα  Λακωνίας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</w:rPr>
              <w:t xml:space="preserve">Πληροφορίες: Α. Σεργιάδη  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</w:rPr>
              <w:t>Τηλέφωνο: 2735360024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1A6727">
              <w:rPr>
                <w:rFonts w:ascii="Palatino Linotype" w:hAnsi="Palatino Linotype"/>
                <w:sz w:val="24"/>
                <w:szCs w:val="24"/>
                <w:lang w:val="en-US"/>
              </w:rPr>
              <w:t>Fax</w:t>
            </w:r>
            <w:r w:rsidRPr="001A6727">
              <w:rPr>
                <w:rFonts w:ascii="Palatino Linotype" w:hAnsi="Palatino Linotype"/>
                <w:sz w:val="24"/>
                <w:szCs w:val="24"/>
              </w:rPr>
              <w:t xml:space="preserve">: 2735024032  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1A6727">
              <w:rPr>
                <w:rFonts w:ascii="Palatino Linotype" w:hAnsi="Palatino Linotype"/>
                <w:sz w:val="24"/>
                <w:szCs w:val="24"/>
                <w:lang w:val="de-DE"/>
              </w:rPr>
              <w:t>E</w:t>
            </w:r>
            <w:r w:rsidRPr="001A6727">
              <w:rPr>
                <w:rFonts w:ascii="Palatino Linotype" w:hAnsi="Palatino Linotype"/>
                <w:sz w:val="24"/>
                <w:szCs w:val="24"/>
                <w:lang w:val="en-US"/>
              </w:rPr>
              <w:t>-</w:t>
            </w:r>
            <w:r w:rsidRPr="001A6727">
              <w:rPr>
                <w:rFonts w:ascii="Palatino Linotype" w:hAnsi="Palatino Linotype"/>
                <w:sz w:val="24"/>
                <w:szCs w:val="24"/>
                <w:lang w:val="de-DE"/>
              </w:rPr>
              <w:t>mail</w:t>
            </w:r>
            <w:r w:rsidRPr="001A6727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: asergiadi@1499.syzefxis.gov.gr                             </w:t>
            </w:r>
          </w:p>
        </w:tc>
        <w:tc>
          <w:tcPr>
            <w:tcW w:w="4394" w:type="dxa"/>
          </w:tcPr>
          <w:p w:rsidR="00D77429" w:rsidRPr="001A6727" w:rsidRDefault="00D77429" w:rsidP="006E7AA6">
            <w:pPr>
              <w:spacing w:after="0"/>
              <w:ind w:left="-360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1A6727">
              <w:rPr>
                <w:rFonts w:ascii="Palatino Linotype" w:hAnsi="Palatino Linotype"/>
                <w:b/>
                <w:bCs/>
                <w:sz w:val="24"/>
                <w:szCs w:val="24"/>
                <w:lang w:val="en-US"/>
              </w:rPr>
              <w:t xml:space="preserve">         </w:t>
            </w:r>
            <w:r w:rsidRPr="001A6727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val="en-US"/>
              </w:rPr>
              <w:t xml:space="preserve">          </w:t>
            </w:r>
            <w:r w:rsidRPr="001A6727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    </w:t>
            </w:r>
          </w:p>
          <w:p w:rsidR="00D77429" w:rsidRPr="001A6727" w:rsidRDefault="00D77429" w:rsidP="00D77429">
            <w:pPr>
              <w:spacing w:after="0"/>
              <w:ind w:left="-360" w:firstLine="960"/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</w:t>
            </w:r>
            <w:r w:rsidRPr="001A6727">
              <w:rPr>
                <w:rFonts w:ascii="Palatino Linotype" w:hAnsi="Palatino Linotype"/>
                <w:b/>
                <w:sz w:val="24"/>
                <w:szCs w:val="24"/>
              </w:rPr>
              <w:t xml:space="preserve">Σκάλα : </w:t>
            </w:r>
            <w:r w:rsidR="00F235FD" w:rsidRPr="001A6727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0</w:t>
            </w:r>
            <w:r w:rsidR="00F413EE" w:rsidRPr="001A6727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2</w:t>
            </w:r>
            <w:r w:rsidRPr="001A6727">
              <w:rPr>
                <w:rFonts w:ascii="Palatino Linotype" w:hAnsi="Palatino Linotype"/>
                <w:b/>
                <w:sz w:val="24"/>
                <w:szCs w:val="24"/>
              </w:rPr>
              <w:t>/0</w:t>
            </w:r>
            <w:r w:rsidR="00F235FD" w:rsidRPr="001A6727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7</w:t>
            </w:r>
            <w:r w:rsidRPr="001A6727">
              <w:rPr>
                <w:rFonts w:ascii="Palatino Linotype" w:hAnsi="Palatino Linotype"/>
                <w:b/>
                <w:sz w:val="24"/>
                <w:szCs w:val="24"/>
              </w:rPr>
              <w:t>/20</w:t>
            </w:r>
            <w:r w:rsidR="00066ACE" w:rsidRPr="001A6727">
              <w:rPr>
                <w:rFonts w:ascii="Palatino Linotype" w:hAnsi="Palatino Linotype"/>
                <w:b/>
                <w:sz w:val="24"/>
                <w:szCs w:val="24"/>
                <w:lang w:val="en-US"/>
              </w:rPr>
              <w:t>20</w:t>
            </w:r>
            <w:r w:rsidRPr="001A6727">
              <w:rPr>
                <w:rFonts w:ascii="Palatino Linotype" w:hAnsi="Palatino Linotype"/>
                <w:b/>
                <w:sz w:val="24"/>
                <w:szCs w:val="24"/>
              </w:rPr>
              <w:tab/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1A6727">
              <w:rPr>
                <w:rFonts w:ascii="Palatino Linotype" w:hAnsi="Palatino Linotype"/>
                <w:sz w:val="24"/>
                <w:szCs w:val="24"/>
              </w:rPr>
              <w:t xml:space="preserve">         </w:t>
            </w:r>
            <w:r w:rsidRPr="001A6727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>Αριθ. πρωτ:  -οικ.</w:t>
            </w:r>
            <w:r w:rsidR="00746BA5" w:rsidRPr="001A6727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 xml:space="preserve"> 7529</w:t>
            </w:r>
            <w:r w:rsidRPr="001A6727">
              <w:rPr>
                <w:rFonts w:ascii="Palatino Linotype" w:eastAsia="Times New Roman" w:hAnsi="Palatino Linotype" w:cs="Arial"/>
                <w:b/>
                <w:color w:val="FF0000"/>
                <w:sz w:val="24"/>
                <w:szCs w:val="24"/>
              </w:rPr>
              <w:t xml:space="preserve"> </w:t>
            </w:r>
            <w:r w:rsidRPr="001A6727">
              <w:rPr>
                <w:rFonts w:ascii="Palatino Linotype" w:eastAsia="Times New Roman" w:hAnsi="Palatino Linotype" w:cs="Arial"/>
                <w:b/>
                <w:sz w:val="24"/>
                <w:szCs w:val="24"/>
              </w:rPr>
              <w:t>-</w:t>
            </w:r>
            <w:r w:rsidRPr="001A6727">
              <w:rPr>
                <w:rFonts w:ascii="Palatino Linotype" w:hAnsi="Palatino Linotype"/>
                <w:sz w:val="24"/>
                <w:szCs w:val="24"/>
              </w:rPr>
              <w:t xml:space="preserve">    </w:t>
            </w:r>
          </w:p>
          <w:p w:rsidR="00D77429" w:rsidRPr="001A6727" w:rsidRDefault="00D77429" w:rsidP="006E7AA6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</w:p>
          <w:p w:rsidR="00D77429" w:rsidRPr="001A6727" w:rsidRDefault="00D77429" w:rsidP="00D77429">
            <w:pPr>
              <w:spacing w:after="0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5140F2" w:rsidRPr="001A6727" w:rsidRDefault="005140F2" w:rsidP="00D77429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>ΓΝΩΣΤΟΠΟΙΗΣΗ</w:t>
      </w:r>
    </w:p>
    <w:p w:rsidR="005140F2" w:rsidRPr="001A6727" w:rsidRDefault="005140F2" w:rsidP="00D77429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Πλήρωσης  μιας  (01) θέσης Ειδικού  Συνεργάτη  Δημάρχου </w:t>
      </w:r>
    </w:p>
    <w:p w:rsidR="005140F2" w:rsidRPr="001A6727" w:rsidRDefault="005140F2" w:rsidP="00D77429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>ειδικότητας</w:t>
      </w:r>
      <w:r w:rsidR="00066ACE" w:rsidRPr="001A6727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F235FD" w:rsidRPr="001A6727">
        <w:rPr>
          <w:rFonts w:ascii="Palatino Linotype" w:hAnsi="Palatino Linotype" w:cs="Arial"/>
          <w:b/>
          <w:bCs/>
          <w:sz w:val="24"/>
          <w:szCs w:val="24"/>
        </w:rPr>
        <w:t>Αρχιτεκτόνων Μηχανικών</w:t>
      </w:r>
    </w:p>
    <w:p w:rsidR="005140F2" w:rsidRPr="001A6727" w:rsidRDefault="005140F2" w:rsidP="00C91D26">
      <w:pPr>
        <w:spacing w:after="0" w:line="240" w:lineRule="auto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>Ο ΔΗΜΑΡΧΟΣ  ΕΥΡΩΤΑ</w:t>
      </w:r>
    </w:p>
    <w:p w:rsidR="005140F2" w:rsidRPr="001A6727" w:rsidRDefault="005140F2" w:rsidP="005140F2">
      <w:pPr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>Έχοντας υπόψη:</w:t>
      </w:r>
    </w:p>
    <w:p w:rsidR="005140F2" w:rsidRPr="001A6727" w:rsidRDefault="005140F2" w:rsidP="001A6727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Palatino Linotype" w:hAnsi="Palatino Linotype" w:cs="Verdana"/>
          <w:color w:val="000000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>Τις διατάξεις του άρθρου 163 Ν.3584/2007</w:t>
      </w:r>
      <w:r w:rsidR="001306EF" w:rsidRPr="001A6727">
        <w:rPr>
          <w:rFonts w:ascii="Palatino Linotype" w:hAnsi="Palatino Linotype" w:cs="Arial"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sz w:val="24"/>
          <w:szCs w:val="24"/>
        </w:rPr>
        <w:t>«Κύρωση του κώδικα κατάστασης Δημοτικών και Κοινοτικών Υπαλλήλων»</w:t>
      </w:r>
      <w:r w:rsidR="001306EF" w:rsidRPr="001A6727">
        <w:rPr>
          <w:rFonts w:ascii="Palatino Linotype" w:hAnsi="Palatino Linotype" w:cs="Arial"/>
          <w:sz w:val="24"/>
          <w:szCs w:val="24"/>
        </w:rPr>
        <w:t>,</w:t>
      </w:r>
      <w:r w:rsidRPr="001A6727">
        <w:rPr>
          <w:rFonts w:ascii="Palatino Linotype" w:hAnsi="Palatino Linotype" w:cs="Arial"/>
          <w:sz w:val="24"/>
          <w:szCs w:val="24"/>
        </w:rPr>
        <w:t xml:space="preserve"> περί ειδικών συμβούλων ή Ειδικών Συνεργατών ή Επιστημονικών Συνεργατών όπως τροποποιήθηκε </w:t>
      </w:r>
      <w:r w:rsidR="00DD7C26" w:rsidRPr="001A6727">
        <w:rPr>
          <w:rFonts w:ascii="Palatino Linotype" w:hAnsi="Palatino Linotype" w:cs="Arial"/>
          <w:sz w:val="24"/>
          <w:szCs w:val="24"/>
        </w:rPr>
        <w:t>με</w:t>
      </w:r>
      <w:r w:rsidR="00DD7C26" w:rsidRPr="001A6727">
        <w:rPr>
          <w:rFonts w:ascii="Palatino Linotype" w:hAnsi="Palatino Linotype"/>
          <w:color w:val="000000"/>
          <w:sz w:val="24"/>
          <w:szCs w:val="24"/>
          <w:shd w:val="clear" w:color="auto" w:fill="FFFFFF"/>
        </w:rPr>
        <w:t xml:space="preserve"> </w:t>
      </w:r>
      <w:r w:rsidR="00DD7C26" w:rsidRPr="001A6727">
        <w:rPr>
          <w:rFonts w:ascii="Palatino Linotype" w:hAnsi="Palatino Linotype"/>
          <w:sz w:val="24"/>
          <w:szCs w:val="24"/>
          <w:shd w:val="clear" w:color="auto" w:fill="FFFFFF"/>
        </w:rPr>
        <w:t>το  </w:t>
      </w:r>
      <w:hyperlink r:id="rId9" w:tgtFrame="_blank" w:history="1">
        <w:r w:rsidR="00DD7C26" w:rsidRPr="001A6727">
          <w:rPr>
            <w:rStyle w:val="-"/>
            <w:rFonts w:ascii="Palatino Linotype" w:hAnsi="Palatino Linotype" w:cs="Tahoma"/>
            <w:color w:val="auto"/>
            <w:sz w:val="24"/>
            <w:szCs w:val="24"/>
            <w:u w:val="none"/>
            <w:shd w:val="clear" w:color="auto" w:fill="FFFFFF"/>
          </w:rPr>
          <w:t>άρθρο πρώτο υποπαρ.ΣΤ1.1.2 </w:t>
        </w:r>
      </w:hyperlink>
      <w:r w:rsidRPr="001A6727">
        <w:rPr>
          <w:rFonts w:ascii="Palatino Linotype" w:hAnsi="Palatino Linotype" w:cs="Arial"/>
          <w:sz w:val="24"/>
          <w:szCs w:val="24"/>
        </w:rPr>
        <w:t xml:space="preserve"> </w:t>
      </w:r>
      <w:r w:rsidR="00DD7C26" w:rsidRPr="001A6727">
        <w:rPr>
          <w:rFonts w:ascii="Palatino Linotype" w:hAnsi="Palatino Linotype" w:cs="Arial"/>
          <w:sz w:val="24"/>
          <w:szCs w:val="24"/>
        </w:rPr>
        <w:t xml:space="preserve">του </w:t>
      </w:r>
      <w:r w:rsidR="001A6727">
        <w:rPr>
          <w:rFonts w:ascii="Palatino Linotype" w:hAnsi="Palatino Linotype" w:cs="Verdana"/>
          <w:color w:val="000000"/>
          <w:sz w:val="24"/>
          <w:szCs w:val="24"/>
        </w:rPr>
        <w:t>Ν.4093/2012</w:t>
      </w:r>
      <w:r w:rsidR="001306EF" w:rsidRPr="001A6727">
        <w:rPr>
          <w:rFonts w:ascii="Palatino Linotype" w:hAnsi="Palatino Linotype" w:cs="Verdana"/>
          <w:color w:val="000000"/>
          <w:sz w:val="24"/>
          <w:szCs w:val="24"/>
        </w:rPr>
        <w:t xml:space="preserve">, </w:t>
      </w:r>
      <w:r w:rsidRPr="001A6727">
        <w:rPr>
          <w:rFonts w:ascii="Palatino Linotype" w:hAnsi="Palatino Linotype" w:cs="Verdana"/>
          <w:color w:val="000000"/>
          <w:sz w:val="24"/>
          <w:szCs w:val="24"/>
        </w:rPr>
        <w:t>σχετικά με τον επανακαθορισμό των θέσεων ειδικών συμβούλων – ειδικών συνεργατών στους ΟΤΑ Α΄ και Β΄ βαθμού,</w:t>
      </w:r>
      <w:r w:rsidR="00D77429" w:rsidRPr="001A6727">
        <w:rPr>
          <w:rFonts w:ascii="Palatino Linotype" w:hAnsi="Palatino Linotype" w:cs="Verdana"/>
          <w:color w:val="000000"/>
          <w:sz w:val="24"/>
          <w:szCs w:val="24"/>
        </w:rPr>
        <w:t xml:space="preserve"> κα</w:t>
      </w:r>
      <w:r w:rsidR="001A6727">
        <w:rPr>
          <w:rFonts w:ascii="Palatino Linotype" w:hAnsi="Palatino Linotype" w:cs="Verdana"/>
          <w:color w:val="000000"/>
          <w:sz w:val="24"/>
          <w:szCs w:val="24"/>
        </w:rPr>
        <w:t>ι το άρθρο 213 του Ν. 4555/2018</w:t>
      </w:r>
      <w:r w:rsidR="001306EF" w:rsidRPr="001A6727">
        <w:rPr>
          <w:rFonts w:ascii="Palatino Linotype" w:hAnsi="Palatino Linotype" w:cs="Verdana"/>
          <w:color w:val="000000"/>
          <w:sz w:val="24"/>
          <w:szCs w:val="24"/>
        </w:rPr>
        <w:t xml:space="preserve">, </w:t>
      </w:r>
    </w:p>
    <w:p w:rsidR="005140F2" w:rsidRPr="001A6727" w:rsidRDefault="005140F2" w:rsidP="001A6727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 xml:space="preserve">Τα </w:t>
      </w:r>
      <w:r w:rsidR="001306EF" w:rsidRPr="001A6727">
        <w:rPr>
          <w:rFonts w:ascii="Palatino Linotype" w:hAnsi="Palatino Linotype" w:cs="Arial"/>
          <w:sz w:val="24"/>
          <w:szCs w:val="24"/>
        </w:rPr>
        <w:t>άρθρα 58 &amp; 59 του Ν.3852/2010 «</w:t>
      </w:r>
      <w:r w:rsidRPr="001A6727">
        <w:rPr>
          <w:rFonts w:ascii="Palatino Linotype" w:hAnsi="Palatino Linotype" w:cs="Arial"/>
          <w:sz w:val="24"/>
          <w:szCs w:val="24"/>
        </w:rPr>
        <w:t xml:space="preserve">Νέα Αρχιτεκτονική της Αυτοδιοίκησης και της Αποκεντρωμένης Διοίκησης – Πρόγραμμα Καλλικράτης»,     </w:t>
      </w:r>
    </w:p>
    <w:p w:rsidR="005140F2" w:rsidRPr="001A6727" w:rsidRDefault="005140F2" w:rsidP="001A6727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>Τις διατάξεις των άρθρων 11 έως και 17 του Ν. 3584/2007</w:t>
      </w:r>
      <w:r w:rsidR="001306EF" w:rsidRPr="001A6727">
        <w:rPr>
          <w:rFonts w:ascii="Palatino Linotype" w:hAnsi="Palatino Linotype" w:cs="Arial"/>
          <w:sz w:val="24"/>
          <w:szCs w:val="24"/>
        </w:rPr>
        <w:t>«Κύρωση του κώδικα κατάστασης Δημοτικών και Κοινοτικών Υπαλλήλων»</w:t>
      </w:r>
      <w:r w:rsidRPr="001A6727">
        <w:rPr>
          <w:rFonts w:ascii="Palatino Linotype" w:hAnsi="Palatino Linotype" w:cs="Arial"/>
          <w:sz w:val="24"/>
          <w:szCs w:val="24"/>
        </w:rPr>
        <w:t>,</w:t>
      </w:r>
    </w:p>
    <w:p w:rsidR="004A6434" w:rsidRPr="001A6727" w:rsidRDefault="004A6434" w:rsidP="001A6727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>Το γεγονός ότι οι θέσεις των Ειδικών Συμβούλων, ή Ειδικών Συνεργατών, ή Επιστημονικών Συνεργατών συνιστώνται 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>αυτοδίκαια</w:t>
      </w:r>
      <w:r w:rsidRPr="001A6727">
        <w:rPr>
          <w:rFonts w:ascii="Palatino Linotype" w:hAnsi="Palatino Linotype" w:cs="Arial"/>
          <w:sz w:val="24"/>
          <w:szCs w:val="24"/>
        </w:rPr>
        <w:t xml:space="preserve"> εκ του νόμου και ως εκ τούτου  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>δεν απαιτείται η πρόβλεψή τους στον οικείο Οργανισμό Εσωτερικής Υπηρεσίας</w:t>
      </w:r>
      <w:r w:rsidRPr="001A6727">
        <w:rPr>
          <w:rFonts w:ascii="Palatino Linotype" w:hAnsi="Palatino Linotype" w:cs="Arial"/>
          <w:sz w:val="24"/>
          <w:szCs w:val="24"/>
        </w:rPr>
        <w:t xml:space="preserve">, σύμφωνα με την εγκύκλιο του </w:t>
      </w:r>
      <w:hyperlink r:id="rId10" w:tgtFrame="_blank" w:history="1">
        <w:r w:rsidRPr="001A6727">
          <w:rPr>
            <w:rFonts w:ascii="Palatino Linotype" w:hAnsi="Palatino Linotype" w:cs="Arial"/>
            <w:sz w:val="24"/>
            <w:szCs w:val="24"/>
          </w:rPr>
          <w:t>ΥΠ.ΕΣ. εγκ.31/36567/10.05.2019</w:t>
        </w:r>
      </w:hyperlink>
      <w:r w:rsidR="001A6727" w:rsidRPr="001A6727">
        <w:rPr>
          <w:rFonts w:ascii="Palatino Linotype" w:hAnsi="Palatino Linotype" w:cs="Arial"/>
          <w:sz w:val="24"/>
          <w:szCs w:val="24"/>
        </w:rPr>
        <w:t>,</w:t>
      </w:r>
    </w:p>
    <w:p w:rsidR="005140F2" w:rsidRPr="001A6727" w:rsidRDefault="004A6434" w:rsidP="001A6727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 xml:space="preserve"> </w:t>
      </w:r>
      <w:r w:rsidR="005140F2" w:rsidRPr="001A6727">
        <w:rPr>
          <w:rFonts w:ascii="Palatino Linotype" w:hAnsi="Palatino Linotype" w:cs="Arial"/>
          <w:sz w:val="24"/>
          <w:szCs w:val="24"/>
        </w:rPr>
        <w:t>Τον Οργανισμό Εσωτερικής Υπηρεσίας του Δήμου Ευρώτα (ΦΕΚ 2162/ τ.Β΄/27.09.2011), όπως έχει τροποποιηθεί και ισχύει (ΦΕΚ 684/τ.Β΄/21.04.2015)</w:t>
      </w:r>
      <w:r w:rsidR="005140F2" w:rsidRPr="001A6727">
        <w:rPr>
          <w:rFonts w:ascii="Palatino Linotype" w:hAnsi="Palatino Linotype"/>
          <w:sz w:val="24"/>
          <w:szCs w:val="24"/>
        </w:rPr>
        <w:t xml:space="preserve"> &amp;</w:t>
      </w:r>
      <w:r w:rsidR="005140F2" w:rsidRPr="001A6727">
        <w:rPr>
          <w:rFonts w:ascii="Palatino Linotype" w:hAnsi="Palatino Linotype" w:cs="Arial"/>
          <w:sz w:val="24"/>
          <w:szCs w:val="24"/>
        </w:rPr>
        <w:t xml:space="preserve">  (ΦΕΚ/τ. Β’/αρ. φύλλου 3148/11.09.2017)</w:t>
      </w:r>
      <w:r w:rsidR="00F17DB3" w:rsidRPr="001A6727">
        <w:rPr>
          <w:rFonts w:ascii="Palatino Linotype" w:hAnsi="Palatino Linotype" w:cs="Arial"/>
          <w:sz w:val="24"/>
          <w:szCs w:val="24"/>
        </w:rPr>
        <w:t>,</w:t>
      </w:r>
    </w:p>
    <w:p w:rsidR="004A6434" w:rsidRPr="001A6727" w:rsidRDefault="004A6434" w:rsidP="001A6727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  <w:lang w:val="en-US"/>
        </w:rPr>
        <w:t>To</w:t>
      </w:r>
      <w:r w:rsidRPr="001A6727">
        <w:rPr>
          <w:rFonts w:ascii="Palatino Linotype" w:hAnsi="Palatino Linotype" w:cs="Arial"/>
          <w:sz w:val="24"/>
          <w:szCs w:val="24"/>
        </w:rPr>
        <w:t xml:space="preserve"> </w:t>
      </w:r>
      <w:hyperlink r:id="rId11" w:tgtFrame="_blank" w:history="1">
        <w:r w:rsidRPr="001A6727">
          <w:rPr>
            <w:rFonts w:ascii="Palatino Linotype" w:hAnsi="Palatino Linotype" w:cs="Arial"/>
            <w:sz w:val="24"/>
            <w:szCs w:val="24"/>
          </w:rPr>
          <w:t>άρθρο 163 παρ.1 του Ν.3584/2007</w:t>
        </w:r>
      </w:hyperlink>
      <w:r w:rsidRPr="001A6727">
        <w:rPr>
          <w:rFonts w:ascii="Palatino Linotype" w:hAnsi="Palatino Linotype" w:cs="Arial"/>
          <w:sz w:val="24"/>
          <w:szCs w:val="24"/>
        </w:rPr>
        <w:t>, όπως τροποποιήθηκε από το </w:t>
      </w:r>
      <w:hyperlink r:id="rId12" w:tgtFrame="_blank" w:history="1">
        <w:r w:rsidRPr="001A6727">
          <w:rPr>
            <w:rFonts w:ascii="Palatino Linotype" w:hAnsi="Palatino Linotype" w:cs="Arial"/>
            <w:sz w:val="24"/>
            <w:szCs w:val="24"/>
          </w:rPr>
          <w:t>άρθρο 18 του Ν.4674/2020</w:t>
        </w:r>
      </w:hyperlink>
      <w:r w:rsidRPr="001A6727">
        <w:rPr>
          <w:rFonts w:ascii="Palatino Linotype" w:hAnsi="Palatino Linotype" w:cs="Arial"/>
          <w:sz w:val="24"/>
          <w:szCs w:val="24"/>
        </w:rPr>
        <w:t xml:space="preserve"> σύμφωνα με το οποίο σε κάθε δήμο, συστήνονται 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>αυτοδίκαια</w:t>
      </w:r>
      <w:r w:rsidRPr="001A6727">
        <w:rPr>
          <w:rFonts w:ascii="Palatino Linotype" w:hAnsi="Palatino Linotype" w:cs="Arial"/>
          <w:sz w:val="24"/>
          <w:szCs w:val="24"/>
        </w:rPr>
        <w:t> θέσεις Ειδικών Συμβούλων ή Ειδικών Συνεργατών ή Επιστημονικών Συνεργατών, συνολικού 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>αριθμού ίσου με τον αριθμό των αντιδημάρχων</w:t>
      </w:r>
      <w:r w:rsidRPr="001A6727">
        <w:rPr>
          <w:rFonts w:ascii="Palatino Linotype" w:hAnsi="Palatino Linotype" w:cs="Arial"/>
          <w:sz w:val="24"/>
          <w:szCs w:val="24"/>
        </w:rPr>
        <w:t> του δήμου.</w:t>
      </w:r>
      <w:r w:rsidRPr="001A6727">
        <w:rPr>
          <w:rFonts w:ascii="Palatino Linotype" w:hAnsi="Palatino Linotype" w:cs="Helvetica"/>
          <w:color w:val="333333"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sz w:val="24"/>
          <w:szCs w:val="24"/>
        </w:rPr>
        <w:t>Δεν προσμετράται ο αριθμός των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 άμισθων 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lastRenderedPageBreak/>
        <w:t>αντιδημάρχων</w:t>
      </w:r>
      <w:r w:rsidRPr="001A6727">
        <w:rPr>
          <w:rFonts w:ascii="Palatino Linotype" w:hAnsi="Palatino Linotype" w:cs="Arial"/>
          <w:sz w:val="24"/>
          <w:szCs w:val="24"/>
        </w:rPr>
        <w:t> για τον υπολογισμό των θέσεων ειδικών συμβούλων – συνεργατών, κατά την παράγραφο 1 του άρθρου 163 του Κώδικα Κατάστασης Δημοτικών και Κοινοτικών Υπαλλήλων. (</w:t>
      </w:r>
      <w:hyperlink r:id="rId13" w:tgtFrame="_blank" w:history="1">
        <w:r w:rsidRPr="001A6727">
          <w:rPr>
            <w:rFonts w:ascii="Palatino Linotype" w:hAnsi="Palatino Linotype" w:cs="Arial"/>
            <w:sz w:val="24"/>
            <w:szCs w:val="24"/>
          </w:rPr>
          <w:t>παρ.</w:t>
        </w:r>
        <w:r w:rsidR="001A6727">
          <w:rPr>
            <w:rFonts w:ascii="Palatino Linotype" w:hAnsi="Palatino Linotype" w:cs="Arial"/>
            <w:sz w:val="24"/>
            <w:szCs w:val="24"/>
          </w:rPr>
          <w:t xml:space="preserve"> </w:t>
        </w:r>
        <w:r w:rsidRPr="001A6727">
          <w:rPr>
            <w:rFonts w:ascii="Palatino Linotype" w:hAnsi="Palatino Linotype" w:cs="Arial"/>
            <w:sz w:val="24"/>
            <w:szCs w:val="24"/>
          </w:rPr>
          <w:t>7 άρθρο 59 Ν.3852/10</w:t>
        </w:r>
      </w:hyperlink>
      <w:r w:rsidRPr="001A6727">
        <w:rPr>
          <w:rFonts w:ascii="Palatino Linotype" w:hAnsi="Palatino Linotype" w:cs="Arial"/>
          <w:sz w:val="24"/>
          <w:szCs w:val="24"/>
        </w:rPr>
        <w:t>, όπως προστέθηκε με το </w:t>
      </w:r>
      <w:hyperlink r:id="rId14" w:tgtFrame="_blank" w:history="1">
        <w:r w:rsidRPr="001A6727">
          <w:rPr>
            <w:rFonts w:ascii="Palatino Linotype" w:hAnsi="Palatino Linotype" w:cs="Arial"/>
            <w:sz w:val="24"/>
            <w:szCs w:val="24"/>
          </w:rPr>
          <w:t>άρθρο 47 του Ν.4647/19</w:t>
        </w:r>
      </w:hyperlink>
      <w:r w:rsidRPr="001A6727">
        <w:rPr>
          <w:rFonts w:ascii="Palatino Linotype" w:hAnsi="Palatino Linotype" w:cs="Arial"/>
          <w:sz w:val="24"/>
          <w:szCs w:val="24"/>
        </w:rPr>
        <w:t>)</w:t>
      </w:r>
      <w:r w:rsidR="001A6727" w:rsidRPr="001A6727">
        <w:rPr>
          <w:rFonts w:ascii="Palatino Linotype" w:hAnsi="Palatino Linotype" w:cs="Arial"/>
          <w:sz w:val="24"/>
          <w:szCs w:val="24"/>
        </w:rPr>
        <w:t>,</w:t>
      </w:r>
    </w:p>
    <w:p w:rsidR="005140F2" w:rsidRPr="001A6727" w:rsidRDefault="005140F2" w:rsidP="001A6727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 xml:space="preserve">Το γεγονός ότι ο Δήμος Ευρώτα Λακωνίας δικαιούται σύμφωνα με τα </w:t>
      </w:r>
      <w:r w:rsidR="00C91D26" w:rsidRPr="001A6727">
        <w:rPr>
          <w:rFonts w:ascii="Palatino Linotype" w:hAnsi="Palatino Linotype" w:cs="Arial"/>
          <w:sz w:val="24"/>
          <w:szCs w:val="24"/>
        </w:rPr>
        <w:t xml:space="preserve">ανωτέρω </w:t>
      </w:r>
      <w:r w:rsidRPr="001A6727">
        <w:rPr>
          <w:rFonts w:ascii="Palatino Linotype" w:hAnsi="Palatino Linotype" w:cs="Arial"/>
          <w:sz w:val="24"/>
          <w:szCs w:val="24"/>
        </w:rPr>
        <w:t xml:space="preserve"> πέντε (05) </w:t>
      </w:r>
      <w:r w:rsidR="00316E26" w:rsidRPr="001A6727">
        <w:rPr>
          <w:rFonts w:ascii="Palatino Linotype" w:hAnsi="Palatino Linotype" w:cs="Arial"/>
          <w:sz w:val="24"/>
          <w:szCs w:val="24"/>
        </w:rPr>
        <w:t xml:space="preserve">έμμισθους </w:t>
      </w:r>
      <w:r w:rsidRPr="001A6727">
        <w:rPr>
          <w:rFonts w:ascii="Palatino Linotype" w:hAnsi="Palatino Linotype" w:cs="Arial"/>
          <w:sz w:val="24"/>
          <w:szCs w:val="24"/>
        </w:rPr>
        <w:t xml:space="preserve">ειδικούς ή επιστημονικούς  συμβούλους - συνεργάτες ( </w:t>
      </w:r>
      <w:r w:rsidR="00066ACE" w:rsidRPr="001A6727">
        <w:rPr>
          <w:rFonts w:ascii="Palatino Linotype" w:hAnsi="Palatino Linotype" w:cs="Arial"/>
          <w:sz w:val="24"/>
          <w:szCs w:val="24"/>
        </w:rPr>
        <w:t>οι τ</w:t>
      </w:r>
      <w:r w:rsidR="00F413EE" w:rsidRPr="001A6727">
        <w:rPr>
          <w:rFonts w:ascii="Palatino Linotype" w:hAnsi="Palatino Linotype" w:cs="Arial"/>
          <w:sz w:val="24"/>
          <w:szCs w:val="24"/>
        </w:rPr>
        <w:t xml:space="preserve">έσσερις </w:t>
      </w:r>
      <w:r w:rsidR="00066ACE" w:rsidRPr="001A6727">
        <w:rPr>
          <w:rFonts w:ascii="Palatino Linotype" w:hAnsi="Palatino Linotype" w:cs="Arial"/>
          <w:sz w:val="24"/>
          <w:szCs w:val="24"/>
        </w:rPr>
        <w:t xml:space="preserve"> θέσεις έχουν ήδη καλυφθεί</w:t>
      </w:r>
      <w:r w:rsidRPr="001A6727">
        <w:rPr>
          <w:rFonts w:ascii="Palatino Linotype" w:hAnsi="Palatino Linotype" w:cs="Arial"/>
          <w:sz w:val="24"/>
          <w:szCs w:val="24"/>
        </w:rPr>
        <w:t>),</w:t>
      </w:r>
    </w:p>
    <w:p w:rsidR="009B4A25" w:rsidRPr="001A6727" w:rsidRDefault="005140F2" w:rsidP="001A6727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Palatino Linotype" w:hAnsi="Palatino Linotype" w:cs="Arial"/>
          <w:color w:val="FF0000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>Την ανάγκη επικουρίας του Δημάρχου σε</w:t>
      </w:r>
      <w:r w:rsidR="00F235FD" w:rsidRPr="001A6727">
        <w:rPr>
          <w:rFonts w:ascii="Palatino Linotype" w:hAnsi="Palatino Linotype" w:cs="Arial"/>
          <w:color w:val="244A80"/>
          <w:sz w:val="24"/>
          <w:szCs w:val="24"/>
          <w:shd w:val="clear" w:color="auto" w:fill="FFFFFF"/>
        </w:rPr>
        <w:t xml:space="preserve">  </w:t>
      </w:r>
      <w:r w:rsidR="00F235FD" w:rsidRPr="001A6727">
        <w:rPr>
          <w:rFonts w:ascii="Palatino Linotype" w:hAnsi="Palatino Linotype" w:cs="Arial"/>
          <w:sz w:val="24"/>
          <w:szCs w:val="24"/>
        </w:rPr>
        <w:t xml:space="preserve">τεχνικά </w:t>
      </w:r>
      <w:r w:rsidR="00F413EE" w:rsidRPr="001A6727">
        <w:rPr>
          <w:rFonts w:ascii="Palatino Linotype" w:hAnsi="Palatino Linotype" w:cs="Arial"/>
          <w:sz w:val="24"/>
          <w:szCs w:val="24"/>
        </w:rPr>
        <w:t xml:space="preserve">θέματα </w:t>
      </w:r>
      <w:r w:rsidR="00F235FD" w:rsidRPr="001A6727">
        <w:rPr>
          <w:rFonts w:ascii="Palatino Linotype" w:hAnsi="Palatino Linotype" w:cs="Arial"/>
          <w:sz w:val="24"/>
          <w:szCs w:val="24"/>
        </w:rPr>
        <w:t>τα οποία απαιτούν την παροχή υπηρεσιών από άτομο με αξιόλογη επιστημονική κατάρτιση και εμπειρία ιδιαίτερα σε μελέτες και επίβλεψη Κτιριακών Έργων</w:t>
      </w:r>
    </w:p>
    <w:p w:rsidR="00925D8B" w:rsidRPr="001A6727" w:rsidRDefault="00925D8B" w:rsidP="001A6727">
      <w:pPr>
        <w:shd w:val="clear" w:color="auto" w:fill="FFFFFF"/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</w:rPr>
      </w:pPr>
    </w:p>
    <w:p w:rsidR="005140F2" w:rsidRPr="001A6727" w:rsidRDefault="005140F2" w:rsidP="001A672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5140F2" w:rsidRPr="001A6727" w:rsidRDefault="005140F2" w:rsidP="001A6727">
      <w:pPr>
        <w:ind w:firstLine="425"/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>Γ ν ω σ τ ο π ο ι ε ί</w:t>
      </w:r>
    </w:p>
    <w:p w:rsidR="005140F2" w:rsidRDefault="005140F2" w:rsidP="001A672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Palatino Linotype" w:hAnsi="Palatino Linotype" w:cs="Arial"/>
          <w:bCs/>
          <w:sz w:val="24"/>
          <w:szCs w:val="24"/>
        </w:rPr>
      </w:pPr>
      <w:r w:rsidRPr="001A6727">
        <w:rPr>
          <w:rFonts w:ascii="Palatino Linotype" w:hAnsi="Palatino Linotype" w:cs="Arial"/>
          <w:bCs/>
          <w:sz w:val="24"/>
          <w:szCs w:val="24"/>
        </w:rPr>
        <w:t xml:space="preserve">Την πλήρωση 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μιας ( 01 ) θέσης Ειδικού Συνεργάτη </w:t>
      </w:r>
      <w:r w:rsidRPr="001A6727">
        <w:rPr>
          <w:rFonts w:ascii="Palatino Linotype" w:hAnsi="Palatino Linotype" w:cs="Arial"/>
          <w:bCs/>
          <w:sz w:val="24"/>
          <w:szCs w:val="24"/>
        </w:rPr>
        <w:t xml:space="preserve"> Δημάρχου, 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ειδικότητας </w:t>
      </w:r>
      <w:r w:rsidR="0019134C" w:rsidRPr="001A6727">
        <w:rPr>
          <w:rFonts w:ascii="Palatino Linotype" w:hAnsi="Palatino Linotype" w:cs="Arial"/>
          <w:b/>
          <w:bCs/>
          <w:sz w:val="24"/>
          <w:szCs w:val="24"/>
        </w:rPr>
        <w:t>Αρχιτεκτόνων Μηχανικών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>,</w:t>
      </w:r>
      <w:r w:rsidRPr="001A6727">
        <w:rPr>
          <w:rFonts w:ascii="Palatino Linotype" w:hAnsi="Palatino Linotype" w:cs="Arial"/>
          <w:bCs/>
          <w:sz w:val="24"/>
          <w:szCs w:val="24"/>
        </w:rPr>
        <w:t xml:space="preserve"> η οποία θα καλυφθεί  με σύμβαση εργασίας Ιδιωτικού Δικαίου Ορισμένου Χρόνου, η διάρκεια της οποίας δεν μπορεί να υπερβεί τη θητεία της τρέχουσας δημοτικής περιόδου ( από 01-09-2019 έως </w:t>
      </w:r>
      <w:r w:rsidR="0065633D" w:rsidRPr="001A6727">
        <w:rPr>
          <w:rFonts w:ascii="Palatino Linotype" w:hAnsi="Palatino Linotype" w:cs="Arial"/>
          <w:bCs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bCs/>
          <w:sz w:val="24"/>
          <w:szCs w:val="24"/>
        </w:rPr>
        <w:t>31-12-2023),  ο οποίος θα απασχολείται ως σύμβουλος του Δημάρχου</w:t>
      </w:r>
      <w:r w:rsidR="00F17DB3" w:rsidRPr="001A6727">
        <w:rPr>
          <w:rFonts w:ascii="Palatino Linotype" w:hAnsi="Palatino Linotype" w:cs="Arial"/>
          <w:bCs/>
          <w:sz w:val="24"/>
          <w:szCs w:val="24"/>
        </w:rPr>
        <w:t xml:space="preserve"> σε </w:t>
      </w:r>
      <w:r w:rsidR="00F413EE" w:rsidRPr="001A6727">
        <w:rPr>
          <w:rFonts w:ascii="Palatino Linotype" w:hAnsi="Palatino Linotype" w:cs="Arial"/>
          <w:bCs/>
          <w:sz w:val="24"/>
          <w:szCs w:val="24"/>
        </w:rPr>
        <w:t xml:space="preserve">τεχνικά </w:t>
      </w:r>
      <w:r w:rsidR="00F17DB3" w:rsidRPr="001A6727">
        <w:rPr>
          <w:rFonts w:ascii="Palatino Linotype" w:hAnsi="Palatino Linotype" w:cs="Arial"/>
          <w:bCs/>
          <w:sz w:val="24"/>
          <w:szCs w:val="24"/>
        </w:rPr>
        <w:t>θέματα</w:t>
      </w:r>
      <w:r w:rsidR="00E9303B" w:rsidRPr="001A6727">
        <w:rPr>
          <w:rFonts w:ascii="Palatino Linotype" w:hAnsi="Palatino Linotype" w:cs="Arial"/>
          <w:bCs/>
          <w:sz w:val="24"/>
          <w:szCs w:val="24"/>
        </w:rPr>
        <w:t>,</w:t>
      </w:r>
      <w:r w:rsidR="00F17DB3" w:rsidRPr="001A6727">
        <w:rPr>
          <w:rFonts w:ascii="Palatino Linotype" w:hAnsi="Palatino Linotype" w:cs="Arial"/>
          <w:bCs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bCs/>
          <w:sz w:val="24"/>
          <w:szCs w:val="24"/>
        </w:rPr>
        <w:t xml:space="preserve"> </w:t>
      </w:r>
      <w:r w:rsidRPr="001A6727">
        <w:rPr>
          <w:rFonts w:ascii="Palatino Linotype" w:hAnsi="Palatino Linotype"/>
          <w:sz w:val="24"/>
          <w:szCs w:val="24"/>
        </w:rPr>
        <w:t>με</w:t>
      </w:r>
      <w:r w:rsidRPr="001A6727">
        <w:rPr>
          <w:rFonts w:ascii="Palatino Linotype" w:hAnsi="Palatino Linotype" w:cs="Arial"/>
          <w:color w:val="000000"/>
          <w:sz w:val="24"/>
          <w:szCs w:val="24"/>
        </w:rPr>
        <w:t xml:space="preserve"> κύριο</w:t>
      </w:r>
      <w:r w:rsidR="0019134C" w:rsidRPr="001A6727">
        <w:rPr>
          <w:rFonts w:ascii="Palatino Linotype" w:hAnsi="Palatino Linotype" w:cs="Arial"/>
          <w:color w:val="000000"/>
          <w:sz w:val="24"/>
          <w:szCs w:val="24"/>
        </w:rPr>
        <w:t xml:space="preserve"> αντικείμενο ενασχόλησης του τη</w:t>
      </w:r>
      <w:r w:rsidR="00F413EE" w:rsidRPr="001A6727">
        <w:rPr>
          <w:rFonts w:ascii="Palatino Linotype" w:hAnsi="Palatino Linotype" w:cs="Arial"/>
          <w:color w:val="000000"/>
          <w:sz w:val="24"/>
          <w:szCs w:val="24"/>
        </w:rPr>
        <w:t xml:space="preserve"> </w:t>
      </w:r>
      <w:r w:rsidR="00A70EB4" w:rsidRPr="001A6727">
        <w:rPr>
          <w:rFonts w:ascii="Palatino Linotype" w:hAnsi="Palatino Linotype" w:cs="Arial"/>
          <w:color w:val="000000"/>
          <w:sz w:val="24"/>
          <w:szCs w:val="24"/>
        </w:rPr>
        <w:t xml:space="preserve">σύνταξη αρχιτεκτονικών </w:t>
      </w:r>
      <w:r w:rsidR="00F413EE" w:rsidRPr="001A6727">
        <w:rPr>
          <w:rFonts w:ascii="Palatino Linotype" w:hAnsi="Palatino Linotype" w:cs="Arial"/>
          <w:color w:val="000000"/>
          <w:sz w:val="24"/>
          <w:szCs w:val="24"/>
        </w:rPr>
        <w:t>μελ</w:t>
      </w:r>
      <w:r w:rsidR="00A70EB4" w:rsidRPr="001A6727">
        <w:rPr>
          <w:rFonts w:ascii="Palatino Linotype" w:hAnsi="Palatino Linotype" w:cs="Arial"/>
          <w:color w:val="000000"/>
          <w:sz w:val="24"/>
          <w:szCs w:val="24"/>
        </w:rPr>
        <w:t>ετών</w:t>
      </w:r>
      <w:r w:rsidR="00E9303B" w:rsidRPr="001A6727">
        <w:rPr>
          <w:rFonts w:ascii="Palatino Linotype" w:hAnsi="Palatino Linotype" w:cs="Arial"/>
          <w:color w:val="000000"/>
          <w:sz w:val="24"/>
          <w:szCs w:val="24"/>
        </w:rPr>
        <w:t>,</w:t>
      </w:r>
      <w:r w:rsidR="001A6727">
        <w:rPr>
          <w:rFonts w:ascii="Palatino Linotype" w:hAnsi="Palatino Linotype" w:cs="Arial"/>
          <w:color w:val="000000"/>
          <w:sz w:val="24"/>
          <w:szCs w:val="24"/>
        </w:rPr>
        <w:t xml:space="preserve"> το σχεδιασμό</w:t>
      </w:r>
      <w:r w:rsidR="00F413EE" w:rsidRPr="001A6727">
        <w:rPr>
          <w:rFonts w:ascii="Palatino Linotype" w:hAnsi="Palatino Linotype" w:cs="Arial"/>
          <w:color w:val="000000"/>
          <w:sz w:val="24"/>
          <w:szCs w:val="24"/>
        </w:rPr>
        <w:t xml:space="preserve"> και</w:t>
      </w:r>
      <w:r w:rsidRPr="001A6727">
        <w:rPr>
          <w:rFonts w:ascii="Palatino Linotype" w:hAnsi="Palatino Linotype" w:cs="Arial"/>
          <w:color w:val="000000"/>
          <w:sz w:val="24"/>
          <w:szCs w:val="24"/>
        </w:rPr>
        <w:t xml:space="preserve"> </w:t>
      </w:r>
      <w:r w:rsidR="00F413EE" w:rsidRPr="001A6727">
        <w:rPr>
          <w:rFonts w:ascii="Palatino Linotype" w:hAnsi="Palatino Linotype" w:cs="Arial"/>
          <w:sz w:val="24"/>
          <w:szCs w:val="24"/>
        </w:rPr>
        <w:t xml:space="preserve">επίβλεψη </w:t>
      </w:r>
      <w:r w:rsidR="00943233" w:rsidRPr="001A6727">
        <w:rPr>
          <w:rFonts w:ascii="Palatino Linotype" w:hAnsi="Palatino Linotype" w:cs="Arial"/>
          <w:sz w:val="24"/>
          <w:szCs w:val="24"/>
        </w:rPr>
        <w:t>κ</w:t>
      </w:r>
      <w:r w:rsidR="00F413EE" w:rsidRPr="001A6727">
        <w:rPr>
          <w:rFonts w:ascii="Palatino Linotype" w:hAnsi="Palatino Linotype" w:cs="Arial"/>
          <w:sz w:val="24"/>
          <w:szCs w:val="24"/>
        </w:rPr>
        <w:t xml:space="preserve">τιριακών </w:t>
      </w:r>
      <w:r w:rsidR="00943233" w:rsidRPr="001A6727">
        <w:rPr>
          <w:rFonts w:ascii="Palatino Linotype" w:hAnsi="Palatino Linotype" w:cs="Arial"/>
          <w:sz w:val="24"/>
          <w:szCs w:val="24"/>
        </w:rPr>
        <w:t>έ</w:t>
      </w:r>
      <w:r w:rsidR="00F413EE" w:rsidRPr="001A6727">
        <w:rPr>
          <w:rFonts w:ascii="Palatino Linotype" w:hAnsi="Palatino Linotype" w:cs="Arial"/>
          <w:sz w:val="24"/>
          <w:szCs w:val="24"/>
        </w:rPr>
        <w:t xml:space="preserve">ργων, </w:t>
      </w:r>
      <w:r w:rsidR="0019134C" w:rsidRPr="001A6727">
        <w:rPr>
          <w:rFonts w:ascii="Palatino Linotype" w:hAnsi="Palatino Linotype" w:cs="Arial"/>
          <w:bCs/>
          <w:sz w:val="24"/>
          <w:szCs w:val="24"/>
        </w:rPr>
        <w:t>το</w:t>
      </w:r>
      <w:r w:rsidR="00F413EE" w:rsidRPr="001A6727">
        <w:rPr>
          <w:rFonts w:ascii="Palatino Linotype" w:hAnsi="Palatino Linotype" w:cs="Arial"/>
          <w:bCs/>
          <w:sz w:val="24"/>
          <w:szCs w:val="24"/>
        </w:rPr>
        <w:t xml:space="preserve">  σχεδιασμό</w:t>
      </w:r>
      <w:r w:rsidR="00A70EB4" w:rsidRPr="001A6727">
        <w:rPr>
          <w:rFonts w:ascii="Palatino Linotype" w:hAnsi="Palatino Linotype" w:cs="Arial"/>
          <w:bCs/>
          <w:sz w:val="24"/>
          <w:szCs w:val="24"/>
        </w:rPr>
        <w:t xml:space="preserve"> και διάκοσμο</w:t>
      </w:r>
      <w:r w:rsidR="00F413EE" w:rsidRPr="001A6727">
        <w:rPr>
          <w:rFonts w:ascii="Palatino Linotype" w:hAnsi="Palatino Linotype" w:cs="Arial"/>
          <w:bCs/>
          <w:sz w:val="24"/>
          <w:szCs w:val="24"/>
        </w:rPr>
        <w:t xml:space="preserve"> </w:t>
      </w:r>
      <w:r w:rsidR="00943233" w:rsidRPr="001A6727">
        <w:rPr>
          <w:rFonts w:ascii="Palatino Linotype" w:hAnsi="Palatino Linotype" w:cs="Arial"/>
          <w:bCs/>
          <w:sz w:val="24"/>
          <w:szCs w:val="24"/>
        </w:rPr>
        <w:t>δημοτικών κτιρίων και περιβάλλοντος χώρου αυτών</w:t>
      </w:r>
      <w:r w:rsidR="001A6727">
        <w:rPr>
          <w:rFonts w:ascii="Palatino Linotype" w:hAnsi="Palatino Linotype" w:cs="Arial"/>
          <w:bCs/>
          <w:sz w:val="24"/>
          <w:szCs w:val="24"/>
        </w:rPr>
        <w:t>, μελέτη και σχεδίαση δημοτικών ανοιχτών</w:t>
      </w:r>
      <w:r w:rsidR="00F413EE" w:rsidRPr="001A6727">
        <w:rPr>
          <w:rFonts w:ascii="Palatino Linotype" w:hAnsi="Palatino Linotype" w:cs="Arial"/>
          <w:bCs/>
          <w:sz w:val="24"/>
          <w:szCs w:val="24"/>
        </w:rPr>
        <w:t xml:space="preserve"> χώρων, αστικών</w:t>
      </w:r>
      <w:r w:rsidR="009301A5" w:rsidRPr="001A6727">
        <w:rPr>
          <w:rFonts w:ascii="Palatino Linotype" w:hAnsi="Palatino Linotype" w:cs="Arial"/>
          <w:bCs/>
          <w:sz w:val="24"/>
          <w:szCs w:val="24"/>
        </w:rPr>
        <w:t xml:space="preserve"> αναπλάσεων δημοτικών χώρων </w:t>
      </w:r>
      <w:r w:rsidR="00A70EB4" w:rsidRPr="001A6727">
        <w:rPr>
          <w:rFonts w:ascii="Palatino Linotype" w:hAnsi="Palatino Linotype" w:cs="Arial"/>
          <w:bCs/>
          <w:sz w:val="24"/>
          <w:szCs w:val="24"/>
        </w:rPr>
        <w:t>καθώς και σε</w:t>
      </w:r>
      <w:r w:rsidR="00F413EE" w:rsidRPr="001A6727">
        <w:rPr>
          <w:rFonts w:ascii="Palatino Linotype" w:hAnsi="Palatino Linotype" w:cs="Arial"/>
          <w:bCs/>
          <w:sz w:val="24"/>
          <w:szCs w:val="24"/>
        </w:rPr>
        <w:t xml:space="preserve"> θέματα αναζήτησης και διερεύνησης σχετικών αναπτυξιακών προγραμμάτων</w:t>
      </w:r>
      <w:r w:rsidR="00A70EB4" w:rsidRPr="001A6727">
        <w:rPr>
          <w:rFonts w:ascii="Palatino Linotype" w:hAnsi="Palatino Linotype" w:cs="Arial"/>
          <w:bCs/>
          <w:sz w:val="24"/>
          <w:szCs w:val="24"/>
        </w:rPr>
        <w:t>.</w:t>
      </w:r>
    </w:p>
    <w:p w:rsidR="001A6727" w:rsidRPr="001A6727" w:rsidRDefault="001A6727" w:rsidP="001A672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5140F2" w:rsidRDefault="005140F2" w:rsidP="001A6727">
      <w:pPr>
        <w:spacing w:after="0" w:line="240" w:lineRule="auto"/>
        <w:ind w:left="-142" w:firstLine="425"/>
        <w:jc w:val="both"/>
        <w:rPr>
          <w:rFonts w:ascii="Palatino Linotype" w:hAnsi="Palatino Linotype" w:cs="Arial"/>
          <w:bCs/>
          <w:sz w:val="24"/>
          <w:szCs w:val="24"/>
        </w:rPr>
      </w:pPr>
      <w:r w:rsidRPr="001A6727">
        <w:rPr>
          <w:rFonts w:ascii="Palatino Linotype" w:hAnsi="Palatino Linotype" w:cs="Arial"/>
          <w:bCs/>
          <w:sz w:val="24"/>
          <w:szCs w:val="24"/>
        </w:rPr>
        <w:t xml:space="preserve">  Θα συνεπικουρεί το έργο του Δημάρχου, θα π</w:t>
      </w:r>
      <w:r w:rsidR="001A6727">
        <w:rPr>
          <w:rFonts w:ascii="Palatino Linotype" w:hAnsi="Palatino Linotype" w:cs="Arial"/>
          <w:bCs/>
          <w:sz w:val="24"/>
          <w:szCs w:val="24"/>
        </w:rPr>
        <w:t>αρέχει συμβουλευτικές υπηρεσίες και θα διατυπώνει</w:t>
      </w:r>
      <w:r w:rsidRPr="001A6727">
        <w:rPr>
          <w:rFonts w:ascii="Palatino Linotype" w:hAnsi="Palatino Linotype" w:cs="Arial"/>
          <w:bCs/>
          <w:sz w:val="24"/>
          <w:szCs w:val="24"/>
        </w:rPr>
        <w:t xml:space="preserve"> εξειδικευμέ</w:t>
      </w:r>
      <w:r w:rsidR="001A6727">
        <w:rPr>
          <w:rFonts w:ascii="Palatino Linotype" w:hAnsi="Palatino Linotype" w:cs="Arial"/>
          <w:bCs/>
          <w:sz w:val="24"/>
          <w:szCs w:val="24"/>
        </w:rPr>
        <w:t>νες γνώμες (γραπτά ή προφορικά</w:t>
      </w:r>
      <w:r w:rsidRPr="001A6727">
        <w:rPr>
          <w:rFonts w:ascii="Palatino Linotype" w:hAnsi="Palatino Linotype" w:cs="Arial"/>
          <w:bCs/>
          <w:sz w:val="24"/>
          <w:szCs w:val="24"/>
        </w:rPr>
        <w:t>)</w:t>
      </w:r>
      <w:r w:rsidR="001A6727">
        <w:rPr>
          <w:rFonts w:ascii="Palatino Linotype" w:hAnsi="Palatino Linotype" w:cs="Arial"/>
          <w:bCs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bCs/>
          <w:sz w:val="24"/>
          <w:szCs w:val="24"/>
        </w:rPr>
        <w:t xml:space="preserve"> </w:t>
      </w:r>
      <w:r w:rsidR="001A6727">
        <w:rPr>
          <w:rFonts w:ascii="Palatino Linotype" w:hAnsi="Palatino Linotype" w:cs="Arial"/>
          <w:bCs/>
          <w:sz w:val="24"/>
          <w:szCs w:val="24"/>
        </w:rPr>
        <w:t>μέσα στον κύκλο των γνώσεών του</w:t>
      </w:r>
      <w:r w:rsidRPr="001A6727">
        <w:rPr>
          <w:rFonts w:ascii="Palatino Linotype" w:hAnsi="Palatino Linotype" w:cs="Arial"/>
          <w:bCs/>
          <w:sz w:val="24"/>
          <w:szCs w:val="24"/>
        </w:rPr>
        <w:t xml:space="preserve"> ή της επαγγελματικής του ενασχόλησης, τόσο στο Δήμαρχο , όσο και στα αιρετά πολιτικά  όργανα του Δήμου Ευρώτα.</w:t>
      </w:r>
    </w:p>
    <w:p w:rsidR="001A6727" w:rsidRPr="001A6727" w:rsidRDefault="001A6727" w:rsidP="001A6727">
      <w:pPr>
        <w:spacing w:after="0" w:line="240" w:lineRule="auto"/>
        <w:ind w:left="-142" w:firstLine="425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5140F2" w:rsidRPr="00846D46" w:rsidRDefault="005140F2" w:rsidP="001A6727">
      <w:pPr>
        <w:spacing w:line="240" w:lineRule="auto"/>
        <w:ind w:left="-142" w:firstLine="425"/>
        <w:jc w:val="both"/>
        <w:rPr>
          <w:rFonts w:ascii="Palatino Linotype" w:hAnsi="Palatino Linotype" w:cs="Arial"/>
          <w:b/>
          <w:bCs/>
          <w:sz w:val="24"/>
          <w:szCs w:val="24"/>
        </w:rPr>
      </w:pPr>
      <w:r w:rsidRPr="00846D46">
        <w:rPr>
          <w:rFonts w:ascii="Palatino Linotype" w:hAnsi="Palatino Linotype" w:cs="Arial"/>
          <w:b/>
          <w:bCs/>
          <w:sz w:val="24"/>
          <w:szCs w:val="24"/>
        </w:rPr>
        <w:t>Οι  υποψήφιοι  πρέπει να έχουν τα εξής προσόντα:</w:t>
      </w:r>
    </w:p>
    <w:p w:rsidR="00846D46" w:rsidRPr="00846D46" w:rsidRDefault="005140F2" w:rsidP="00846D46">
      <w:pPr>
        <w:pStyle w:val="ab"/>
        <w:numPr>
          <w:ilvl w:val="0"/>
          <w:numId w:val="6"/>
        </w:numPr>
        <w:tabs>
          <w:tab w:val="left" w:pos="284"/>
        </w:tabs>
        <w:spacing w:after="0" w:line="240" w:lineRule="auto"/>
        <w:ind w:left="-142" w:right="-199" w:firstLine="0"/>
        <w:jc w:val="both"/>
        <w:rPr>
          <w:rFonts w:ascii="Palatino Linotype" w:hAnsi="Palatino Linotype" w:cs="Arial"/>
          <w:sz w:val="24"/>
          <w:szCs w:val="24"/>
        </w:rPr>
      </w:pPr>
      <w:r w:rsidRPr="00846D46">
        <w:rPr>
          <w:rFonts w:ascii="Palatino Linotype" w:hAnsi="Palatino Linotype" w:cs="Arial"/>
          <w:sz w:val="24"/>
          <w:szCs w:val="24"/>
        </w:rPr>
        <w:t>Τα γενικά προσόντα διορισμού που προβλέπονται για τους υπαλλήλους του πρώτου μέρους του Ν. 3584/2007 ( άρθρα 11, 12, 13, 14, 15, 16 και 17 ).</w:t>
      </w:r>
    </w:p>
    <w:p w:rsidR="005140F2" w:rsidRPr="00846D46" w:rsidRDefault="005140F2" w:rsidP="00846D46">
      <w:pPr>
        <w:pStyle w:val="ab"/>
        <w:tabs>
          <w:tab w:val="left" w:pos="284"/>
        </w:tabs>
        <w:spacing w:after="0" w:line="240" w:lineRule="auto"/>
        <w:ind w:left="-142" w:right="-199"/>
        <w:jc w:val="both"/>
        <w:rPr>
          <w:rFonts w:ascii="Palatino Linotype" w:hAnsi="Palatino Linotype" w:cs="Arial"/>
          <w:sz w:val="24"/>
          <w:szCs w:val="24"/>
        </w:rPr>
      </w:pPr>
      <w:r w:rsidRPr="00846D46">
        <w:rPr>
          <w:rFonts w:ascii="Palatino Linotype" w:hAnsi="Palatino Linotype" w:cs="Arial"/>
          <w:sz w:val="24"/>
          <w:szCs w:val="24"/>
        </w:rPr>
        <w:t>Για τα γενικά προσόντα διορισμού απαιτείται χωριστή από την αίτηση,  Υπεύθυνη Δήλωση του υποψηφίου, κατά το άρθρο 8 του Ν. 1599/1986, στην οποία να δηλώνεται ότι πληρούνται</w:t>
      </w:r>
      <w:r w:rsidR="00DD7C5D" w:rsidRPr="00846D46">
        <w:rPr>
          <w:rFonts w:ascii="Palatino Linotype" w:hAnsi="Palatino Linotype" w:cs="Arial"/>
          <w:sz w:val="24"/>
          <w:szCs w:val="24"/>
        </w:rPr>
        <w:t xml:space="preserve"> τα προσόντα διορισμού </w:t>
      </w:r>
      <w:r w:rsidRPr="00846D46">
        <w:rPr>
          <w:rFonts w:ascii="Palatino Linotype" w:hAnsi="Palatino Linotype" w:cs="Arial"/>
          <w:sz w:val="24"/>
          <w:szCs w:val="24"/>
        </w:rPr>
        <w:t>.</w:t>
      </w:r>
    </w:p>
    <w:p w:rsidR="005140F2" w:rsidRPr="00846D46" w:rsidRDefault="005140F2" w:rsidP="00846D46">
      <w:pPr>
        <w:pStyle w:val="ab"/>
        <w:numPr>
          <w:ilvl w:val="0"/>
          <w:numId w:val="6"/>
        </w:numPr>
        <w:tabs>
          <w:tab w:val="left" w:pos="284"/>
        </w:tabs>
        <w:spacing w:after="0" w:line="240" w:lineRule="auto"/>
        <w:ind w:left="-142" w:right="-199" w:firstLine="0"/>
        <w:jc w:val="both"/>
        <w:rPr>
          <w:rFonts w:ascii="Palatino Linotype" w:hAnsi="Palatino Linotype" w:cs="Arial"/>
          <w:sz w:val="24"/>
          <w:szCs w:val="24"/>
        </w:rPr>
      </w:pPr>
      <w:r w:rsidRPr="00846D46">
        <w:rPr>
          <w:rFonts w:ascii="Palatino Linotype" w:hAnsi="Palatino Linotype" w:cs="Arial"/>
          <w:sz w:val="24"/>
          <w:szCs w:val="24"/>
        </w:rPr>
        <w:t>Πτυχίο</w:t>
      </w:r>
      <w:r w:rsidR="007C62D5" w:rsidRPr="00846D46">
        <w:rPr>
          <w:rFonts w:ascii="Palatino Linotype" w:hAnsi="Palatino Linotype" w:cs="Arial"/>
          <w:sz w:val="24"/>
          <w:szCs w:val="24"/>
        </w:rPr>
        <w:t xml:space="preserve"> </w:t>
      </w:r>
      <w:r w:rsidRPr="00846D46">
        <w:rPr>
          <w:rFonts w:ascii="Palatino Linotype" w:hAnsi="Palatino Linotype" w:cs="Arial"/>
          <w:sz w:val="24"/>
          <w:szCs w:val="24"/>
        </w:rPr>
        <w:t xml:space="preserve">ή δίπλωμα </w:t>
      </w:r>
      <w:r w:rsidR="009B4A25" w:rsidRPr="00846D46">
        <w:rPr>
          <w:rFonts w:ascii="Palatino Linotype" w:hAnsi="Palatino Linotype" w:cs="Arial"/>
          <w:b/>
          <w:sz w:val="24"/>
          <w:szCs w:val="24"/>
        </w:rPr>
        <w:t>Αρχιτέκτονα Μηχανικού</w:t>
      </w:r>
      <w:r w:rsidR="009B4A25" w:rsidRPr="00846D46">
        <w:rPr>
          <w:rFonts w:ascii="Palatino Linotype" w:hAnsi="Palatino Linotype" w:cs="Arial"/>
          <w:color w:val="FF0000"/>
          <w:sz w:val="24"/>
          <w:szCs w:val="24"/>
        </w:rPr>
        <w:t xml:space="preserve"> </w:t>
      </w:r>
      <w:r w:rsidRPr="00846D46">
        <w:rPr>
          <w:rFonts w:ascii="Palatino Linotype" w:hAnsi="Palatino Linotype" w:cs="Arial"/>
          <w:sz w:val="24"/>
          <w:szCs w:val="24"/>
        </w:rPr>
        <w:t xml:space="preserve"> Α.Ε.Ι της ημεδαπής ή ισότιμο πτυχίο ή δίπλωμα της αλλοδαπής.</w:t>
      </w:r>
    </w:p>
    <w:p w:rsidR="002B3AE0" w:rsidRPr="00846D46" w:rsidRDefault="002B3AE0" w:rsidP="00846D46">
      <w:pPr>
        <w:pStyle w:val="ab"/>
        <w:numPr>
          <w:ilvl w:val="0"/>
          <w:numId w:val="6"/>
        </w:numPr>
        <w:tabs>
          <w:tab w:val="left" w:pos="284"/>
        </w:tabs>
        <w:spacing w:after="0"/>
        <w:ind w:left="-142" w:right="-199" w:firstLine="0"/>
        <w:jc w:val="both"/>
        <w:rPr>
          <w:rFonts w:ascii="Palatino Linotype" w:hAnsi="Palatino Linotype" w:cs="Arial"/>
          <w:sz w:val="24"/>
          <w:szCs w:val="24"/>
        </w:rPr>
      </w:pPr>
      <w:r w:rsidRPr="00846D46">
        <w:rPr>
          <w:rFonts w:ascii="Palatino Linotype" w:hAnsi="Palatino Linotype" w:cs="Arial"/>
          <w:color w:val="0C0C0C"/>
          <w:sz w:val="24"/>
          <w:szCs w:val="24"/>
          <w:shd w:val="clear" w:color="auto" w:fill="FFFFFF"/>
        </w:rPr>
        <w:t>Άδεια άσκησης επαγγέλματος Μηχανικού </w:t>
      </w:r>
    </w:p>
    <w:p w:rsidR="00F235FD" w:rsidRPr="001A6727" w:rsidRDefault="005140F2" w:rsidP="00846D46">
      <w:pPr>
        <w:pStyle w:val="Web"/>
        <w:numPr>
          <w:ilvl w:val="0"/>
          <w:numId w:val="6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-142" w:right="-199" w:firstLine="0"/>
        <w:jc w:val="both"/>
        <w:rPr>
          <w:rFonts w:ascii="Palatino Linotype" w:hAnsi="Palatino Linotype" w:cs="Arial"/>
          <w:bCs/>
        </w:rPr>
      </w:pPr>
      <w:r w:rsidRPr="001A6727">
        <w:rPr>
          <w:rFonts w:ascii="Palatino Linotype" w:hAnsi="Palatino Linotype" w:cs="Arial"/>
          <w:bCs/>
        </w:rPr>
        <w:t xml:space="preserve">Ειδίκευση σε επιστημονικό ή επαγγελματικό τομέα αρμοδιοτήτων των Οργανισμών Τοπικής Αυτοδιοίκησης, που αποδεικνύεται με αξιόλογη επιστημονική ενασχόληση (δημοσιεύσεις, συμμετοχή σε συνέδρια, ομάδες </w:t>
      </w:r>
      <w:r w:rsidRPr="001A6727">
        <w:rPr>
          <w:rFonts w:ascii="Palatino Linotype" w:hAnsi="Palatino Linotype" w:cs="Arial"/>
          <w:bCs/>
        </w:rPr>
        <w:lastRenderedPageBreak/>
        <w:t>εργασίας κ.λ.π ) ή αξιόλογη επαγγελματική απασχόληση ή επαρκείς γνώσεις και σημαντική εμπειρία, ανάλογη με τα αντικείμενα απασχόλησης. Επίσης η ειδίκευση αυτή μπορεί να αποδεικνύεται και από την ιδιότητα των προσλαμβανομένων ως επαγγελματιών ειδικής εμπειρίας.</w:t>
      </w:r>
    </w:p>
    <w:p w:rsidR="005140F2" w:rsidRPr="00846D46" w:rsidRDefault="005140F2" w:rsidP="00846D46">
      <w:pPr>
        <w:pStyle w:val="ab"/>
        <w:numPr>
          <w:ilvl w:val="0"/>
          <w:numId w:val="6"/>
        </w:numPr>
        <w:tabs>
          <w:tab w:val="left" w:pos="284"/>
        </w:tabs>
        <w:spacing w:after="0" w:line="240" w:lineRule="auto"/>
        <w:ind w:left="-142" w:right="-199" w:firstLine="0"/>
        <w:jc w:val="both"/>
        <w:rPr>
          <w:rFonts w:ascii="Palatino Linotype" w:hAnsi="Palatino Linotype" w:cs="Arial"/>
          <w:bCs/>
          <w:sz w:val="24"/>
          <w:szCs w:val="24"/>
        </w:rPr>
      </w:pPr>
      <w:r w:rsidRPr="00846D46">
        <w:rPr>
          <w:rFonts w:ascii="Palatino Linotype" w:hAnsi="Palatino Linotype" w:cs="Arial"/>
          <w:bCs/>
          <w:sz w:val="24"/>
          <w:szCs w:val="24"/>
        </w:rPr>
        <w:t>Οι άνδρες υποψήφιοι πρέπει να έχουν εκπληρώσει τις στρατιωτικές τους υποχρεώσεις ή να έχουν απαλλαγεί νόμιμα απ' αυτές.</w:t>
      </w:r>
    </w:p>
    <w:p w:rsidR="00105886" w:rsidRDefault="00105886" w:rsidP="001A6727">
      <w:pPr>
        <w:ind w:firstLine="425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5140F2" w:rsidRPr="001A6727" w:rsidRDefault="005140F2" w:rsidP="00105886">
      <w:pPr>
        <w:ind w:left="-284" w:firstLine="425"/>
        <w:jc w:val="both"/>
        <w:rPr>
          <w:rFonts w:ascii="Palatino Linotype" w:hAnsi="Palatino Linotype" w:cs="Arial"/>
          <w:sz w:val="24"/>
          <w:szCs w:val="24"/>
          <w:u w:val="single"/>
        </w:rPr>
      </w:pPr>
      <w:r w:rsidRPr="001A6727">
        <w:rPr>
          <w:rFonts w:ascii="Palatino Linotype" w:hAnsi="Palatino Linotype" w:cs="Arial"/>
          <w:bCs/>
          <w:sz w:val="24"/>
          <w:szCs w:val="24"/>
        </w:rPr>
        <w:t>Η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sz w:val="24"/>
          <w:szCs w:val="24"/>
        </w:rPr>
        <w:t>Εμπειρία  αποδεικνύεται ως εξής:</w:t>
      </w:r>
    </w:p>
    <w:p w:rsidR="005140F2" w:rsidRPr="001A6727" w:rsidRDefault="005140F2" w:rsidP="00105886">
      <w:pPr>
        <w:ind w:left="-284" w:firstLine="425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sz w:val="24"/>
          <w:szCs w:val="24"/>
        </w:rPr>
        <w:t>1)</w:t>
      </w:r>
      <w:r w:rsidRPr="001A6727">
        <w:rPr>
          <w:rFonts w:ascii="Palatino Linotype" w:hAnsi="Palatino Linotype" w:cs="Arial"/>
          <w:sz w:val="24"/>
          <w:szCs w:val="24"/>
        </w:rPr>
        <w:t xml:space="preserve">   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>Για μεν τους μισθωτούς</w:t>
      </w:r>
      <w:r w:rsidRPr="001A6727">
        <w:rPr>
          <w:rFonts w:ascii="Palatino Linotype" w:hAnsi="Palatino Linotype" w:cs="Arial"/>
          <w:sz w:val="24"/>
          <w:szCs w:val="24"/>
        </w:rPr>
        <w:t>, χωριστή από την αίτηση, υπεύθυνη δήλωση του υποψηφίου, κατά το άρθρο 8 του Ν. 1599/1986, στην οποία να δηλώνονται ο εργοδότης, το είδος και η χρονική διάρκεια της εξειδικευμένης εμπειρίας.</w:t>
      </w:r>
    </w:p>
    <w:p w:rsidR="005140F2" w:rsidRPr="001A6727" w:rsidRDefault="005140F2" w:rsidP="00105886">
      <w:pPr>
        <w:ind w:left="-284" w:firstLine="425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>Οι μισθωτοί του δημόσιου τομέα, μπορούν, εναλλακτικά, αντί της υπεύθυνης δήλωσης, να προσκομίσουν βεβαίωση του οικείου φορέα του δημόσιου τομέα, από την οποία να προκύπτουν το είδος και η χρονική διάρκεια της εξειδικευμένης εμπειρίας.</w:t>
      </w:r>
    </w:p>
    <w:p w:rsidR="005140F2" w:rsidRPr="001A6727" w:rsidRDefault="005140F2" w:rsidP="00105886">
      <w:pPr>
        <w:ind w:left="-284" w:firstLine="425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sz w:val="24"/>
          <w:szCs w:val="24"/>
        </w:rPr>
        <w:t xml:space="preserve">2)  </w:t>
      </w:r>
      <w:r w:rsidRPr="001A6727">
        <w:rPr>
          <w:rFonts w:ascii="Palatino Linotype" w:hAnsi="Palatino Linotype" w:cs="Arial"/>
          <w:b/>
          <w:bCs/>
          <w:sz w:val="24"/>
          <w:szCs w:val="24"/>
        </w:rPr>
        <w:t>Για δε τους ελεύθερους επαγγελματίες</w:t>
      </w:r>
      <w:r w:rsidRPr="001A6727">
        <w:rPr>
          <w:rFonts w:ascii="Palatino Linotype" w:hAnsi="Palatino Linotype" w:cs="Arial"/>
          <w:sz w:val="24"/>
          <w:szCs w:val="24"/>
        </w:rPr>
        <w:t xml:space="preserve">, χωριστή από την αίτηση, υπεύθυνη δήλωση, κατά το άρθρο 8 του </w:t>
      </w:r>
      <w:r w:rsidR="00C91D26" w:rsidRPr="001A6727">
        <w:rPr>
          <w:rFonts w:ascii="Palatino Linotype" w:hAnsi="Palatino Linotype" w:cs="Arial"/>
          <w:sz w:val="24"/>
          <w:szCs w:val="24"/>
        </w:rPr>
        <w:t>Ν</w:t>
      </w:r>
      <w:r w:rsidRPr="001A6727">
        <w:rPr>
          <w:rFonts w:ascii="Palatino Linotype" w:hAnsi="Palatino Linotype" w:cs="Arial"/>
          <w:sz w:val="24"/>
          <w:szCs w:val="24"/>
        </w:rPr>
        <w:t>. 1599/1986, για το είδος και την χρονική διάρκεια της εξειδικευμένης εμπειρίας.</w:t>
      </w:r>
    </w:p>
    <w:p w:rsidR="005140F2" w:rsidRPr="001A6727" w:rsidRDefault="005140F2" w:rsidP="00105886">
      <w:pPr>
        <w:ind w:left="-284" w:firstLine="425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 xml:space="preserve">    Προς τούτο, </w:t>
      </w:r>
      <w:r w:rsidRPr="001A6727">
        <w:rPr>
          <w:rFonts w:ascii="Palatino Linotype" w:hAnsi="Palatino Linotype" w:cs="Arial"/>
          <w:b/>
          <w:sz w:val="24"/>
          <w:szCs w:val="24"/>
        </w:rPr>
        <w:t>Καλούμε</w:t>
      </w:r>
      <w:r w:rsidRPr="001A6727">
        <w:rPr>
          <w:rFonts w:ascii="Palatino Linotype" w:hAnsi="Palatino Linotype" w:cs="Arial"/>
          <w:sz w:val="24"/>
          <w:szCs w:val="24"/>
        </w:rPr>
        <w:t xml:space="preserve"> κάθε ενδιαφερόμενο/νη να υποβάλλει</w:t>
      </w:r>
      <w:r w:rsidR="00F17DB3" w:rsidRPr="001A6727">
        <w:rPr>
          <w:rFonts w:ascii="Palatino Linotype" w:hAnsi="Palatino Linotype" w:cs="Arial"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sz w:val="24"/>
          <w:szCs w:val="24"/>
        </w:rPr>
        <w:t xml:space="preserve">στο Δήμο Ευρώτα </w:t>
      </w:r>
      <w:r w:rsidR="00A70EB4" w:rsidRPr="001A6727">
        <w:rPr>
          <w:rFonts w:ascii="Palatino Linotype" w:hAnsi="Palatino Linotype" w:cs="Arial"/>
          <w:sz w:val="24"/>
          <w:szCs w:val="24"/>
        </w:rPr>
        <w:t xml:space="preserve">  και συγκεκριμένα </w:t>
      </w:r>
      <w:r w:rsidR="00DD7C5D" w:rsidRPr="001A6727">
        <w:rPr>
          <w:rFonts w:ascii="Palatino Linotype" w:hAnsi="Palatino Linotype" w:cs="Arial"/>
          <w:sz w:val="24"/>
          <w:szCs w:val="24"/>
        </w:rPr>
        <w:t xml:space="preserve">στη </w:t>
      </w:r>
      <w:r w:rsidR="00F17DB3" w:rsidRPr="001A6727">
        <w:rPr>
          <w:rFonts w:ascii="Palatino Linotype" w:hAnsi="Palatino Linotype" w:cs="Arial"/>
          <w:sz w:val="24"/>
          <w:szCs w:val="24"/>
        </w:rPr>
        <w:t xml:space="preserve">Δ/νση Διοικητικών &amp; Οικονομικών Υπηρεσιών </w:t>
      </w:r>
      <w:r w:rsidRPr="001A6727">
        <w:rPr>
          <w:rFonts w:ascii="Palatino Linotype" w:hAnsi="Palatino Linotype" w:cs="Arial"/>
          <w:sz w:val="24"/>
          <w:szCs w:val="24"/>
        </w:rPr>
        <w:t xml:space="preserve"> που εδρεύει στο Δημοτικό κτίριο Σκάλας</w:t>
      </w:r>
      <w:r w:rsidR="00DD7C5D" w:rsidRPr="001A6727">
        <w:rPr>
          <w:rFonts w:ascii="Palatino Linotype" w:hAnsi="Palatino Linotype" w:cs="Arial"/>
          <w:sz w:val="24"/>
          <w:szCs w:val="24"/>
        </w:rPr>
        <w:t xml:space="preserve"> στην ταχυδρομική  Δ/νση:</w:t>
      </w:r>
      <w:r w:rsidR="00746BA5" w:rsidRPr="001A6727">
        <w:rPr>
          <w:rFonts w:ascii="Palatino Linotype" w:hAnsi="Palatino Linotype" w:cs="Arial"/>
          <w:sz w:val="24"/>
          <w:szCs w:val="24"/>
        </w:rPr>
        <w:t xml:space="preserve"> </w:t>
      </w:r>
      <w:r w:rsidR="00DD7C5D" w:rsidRPr="001A6727">
        <w:rPr>
          <w:rFonts w:ascii="Palatino Linotype" w:hAnsi="Palatino Linotype" w:cs="Arial"/>
          <w:sz w:val="24"/>
          <w:szCs w:val="24"/>
        </w:rPr>
        <w:t>Ι. Λιναρδάκου 5, Σκάλα, Τ.Κ: 23051</w:t>
      </w:r>
      <w:r w:rsidRPr="001A6727">
        <w:rPr>
          <w:rFonts w:ascii="Palatino Linotype" w:hAnsi="Palatino Linotype" w:cs="Arial"/>
          <w:sz w:val="24"/>
          <w:szCs w:val="24"/>
        </w:rPr>
        <w:t xml:space="preserve">) εντός ημερολογιακού  </w:t>
      </w:r>
      <w:r w:rsidR="00316E26" w:rsidRPr="001A6727">
        <w:rPr>
          <w:rFonts w:ascii="Palatino Linotype" w:hAnsi="Palatino Linotype" w:cs="Arial"/>
          <w:b/>
          <w:sz w:val="24"/>
          <w:szCs w:val="24"/>
        </w:rPr>
        <w:t>επτα</w:t>
      </w:r>
      <w:r w:rsidR="00A70EB4" w:rsidRPr="001A6727">
        <w:rPr>
          <w:rFonts w:ascii="Palatino Linotype" w:hAnsi="Palatino Linotype" w:cs="Arial"/>
          <w:b/>
          <w:sz w:val="24"/>
          <w:szCs w:val="24"/>
        </w:rPr>
        <w:t>η</w:t>
      </w:r>
      <w:r w:rsidR="00F17DB3" w:rsidRPr="001A6727">
        <w:rPr>
          <w:rFonts w:ascii="Palatino Linotype" w:hAnsi="Palatino Linotype" w:cs="Arial"/>
          <w:b/>
          <w:sz w:val="24"/>
          <w:szCs w:val="24"/>
        </w:rPr>
        <w:t>μέρου</w:t>
      </w:r>
      <w:r w:rsidR="00A85568" w:rsidRPr="001A6727">
        <w:rPr>
          <w:rFonts w:ascii="Palatino Linotype" w:hAnsi="Palatino Linotype" w:cs="Arial"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sz w:val="24"/>
          <w:szCs w:val="24"/>
        </w:rPr>
        <w:t xml:space="preserve">από της δημοσιεύσεως της </w:t>
      </w:r>
      <w:r w:rsidR="00DD7C5D" w:rsidRPr="001A6727">
        <w:rPr>
          <w:rFonts w:ascii="Palatino Linotype" w:hAnsi="Palatino Linotype" w:cs="Arial"/>
          <w:sz w:val="24"/>
          <w:szCs w:val="24"/>
        </w:rPr>
        <w:t xml:space="preserve">περιλήψεως της </w:t>
      </w:r>
      <w:r w:rsidRPr="001A6727">
        <w:rPr>
          <w:rFonts w:ascii="Palatino Linotype" w:hAnsi="Palatino Linotype" w:cs="Arial"/>
          <w:sz w:val="24"/>
          <w:szCs w:val="24"/>
        </w:rPr>
        <w:t>παρούσας απόφασης στον τύπο, δηλαδή από τ</w:t>
      </w:r>
      <w:r w:rsidR="00316E26" w:rsidRPr="001A6727">
        <w:rPr>
          <w:rFonts w:ascii="Palatino Linotype" w:hAnsi="Palatino Linotype" w:cs="Arial"/>
          <w:sz w:val="24"/>
          <w:szCs w:val="24"/>
        </w:rPr>
        <w:t>ο</w:t>
      </w:r>
      <w:r w:rsidRPr="001A6727">
        <w:rPr>
          <w:rFonts w:ascii="Palatino Linotype" w:hAnsi="Palatino Linotype" w:cs="Arial"/>
          <w:sz w:val="24"/>
          <w:szCs w:val="24"/>
        </w:rPr>
        <w:t xml:space="preserve"> </w:t>
      </w:r>
      <w:r w:rsidR="00316E26" w:rsidRPr="001A6727">
        <w:rPr>
          <w:rFonts w:ascii="Palatino Linotype" w:hAnsi="Palatino Linotype" w:cs="Arial"/>
          <w:b/>
          <w:sz w:val="24"/>
          <w:szCs w:val="24"/>
        </w:rPr>
        <w:t xml:space="preserve">Σάββατο </w:t>
      </w:r>
      <w:r w:rsidRPr="001A6727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A70EB4" w:rsidRPr="001A6727">
        <w:rPr>
          <w:rFonts w:ascii="Palatino Linotype" w:hAnsi="Palatino Linotype" w:cs="Arial"/>
          <w:b/>
          <w:sz w:val="24"/>
          <w:szCs w:val="24"/>
        </w:rPr>
        <w:t>0</w:t>
      </w:r>
      <w:r w:rsidR="00316E26" w:rsidRPr="001A6727">
        <w:rPr>
          <w:rFonts w:ascii="Palatino Linotype" w:hAnsi="Palatino Linotype" w:cs="Arial"/>
          <w:b/>
          <w:sz w:val="24"/>
          <w:szCs w:val="24"/>
        </w:rPr>
        <w:t>4</w:t>
      </w:r>
      <w:r w:rsidRPr="001A6727">
        <w:rPr>
          <w:rFonts w:ascii="Palatino Linotype" w:hAnsi="Palatino Linotype" w:cs="Arial"/>
          <w:b/>
          <w:sz w:val="24"/>
          <w:szCs w:val="24"/>
        </w:rPr>
        <w:t>/0</w:t>
      </w:r>
      <w:r w:rsidR="00A70EB4" w:rsidRPr="001A6727">
        <w:rPr>
          <w:rFonts w:ascii="Palatino Linotype" w:hAnsi="Palatino Linotype" w:cs="Arial"/>
          <w:b/>
          <w:sz w:val="24"/>
          <w:szCs w:val="24"/>
        </w:rPr>
        <w:t>7</w:t>
      </w:r>
      <w:r w:rsidRPr="001A6727">
        <w:rPr>
          <w:rFonts w:ascii="Palatino Linotype" w:hAnsi="Palatino Linotype" w:cs="Arial"/>
          <w:b/>
          <w:sz w:val="24"/>
          <w:szCs w:val="24"/>
        </w:rPr>
        <w:t>/20</w:t>
      </w:r>
      <w:r w:rsidR="00F17DB3" w:rsidRPr="001A6727">
        <w:rPr>
          <w:rFonts w:ascii="Palatino Linotype" w:hAnsi="Palatino Linotype" w:cs="Arial"/>
          <w:b/>
          <w:sz w:val="24"/>
          <w:szCs w:val="24"/>
        </w:rPr>
        <w:t>20</w:t>
      </w:r>
      <w:r w:rsidRPr="001A6727">
        <w:rPr>
          <w:rFonts w:ascii="Palatino Linotype" w:hAnsi="Palatino Linotype" w:cs="Arial"/>
          <w:b/>
          <w:sz w:val="24"/>
          <w:szCs w:val="24"/>
        </w:rPr>
        <w:t xml:space="preserve">  έως και την</w:t>
      </w:r>
      <w:r w:rsidR="00F17DB3" w:rsidRPr="001A6727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A70EB4" w:rsidRPr="001A6727">
        <w:rPr>
          <w:rFonts w:ascii="Palatino Linotype" w:hAnsi="Palatino Linotype" w:cs="Arial"/>
          <w:b/>
          <w:sz w:val="24"/>
          <w:szCs w:val="24"/>
        </w:rPr>
        <w:t>Παρασκευή 10</w:t>
      </w:r>
      <w:r w:rsidRPr="001A6727">
        <w:rPr>
          <w:rFonts w:ascii="Palatino Linotype" w:hAnsi="Palatino Linotype" w:cs="Arial"/>
          <w:b/>
          <w:sz w:val="24"/>
          <w:szCs w:val="24"/>
        </w:rPr>
        <w:t>/0</w:t>
      </w:r>
      <w:r w:rsidR="00A70EB4" w:rsidRPr="001A6727">
        <w:rPr>
          <w:rFonts w:ascii="Palatino Linotype" w:hAnsi="Palatino Linotype" w:cs="Arial"/>
          <w:b/>
          <w:sz w:val="24"/>
          <w:szCs w:val="24"/>
        </w:rPr>
        <w:t>7</w:t>
      </w:r>
      <w:r w:rsidRPr="001A6727">
        <w:rPr>
          <w:rFonts w:ascii="Palatino Linotype" w:hAnsi="Palatino Linotype" w:cs="Arial"/>
          <w:b/>
          <w:sz w:val="24"/>
          <w:szCs w:val="24"/>
        </w:rPr>
        <w:t>/20</w:t>
      </w:r>
      <w:r w:rsidR="00F17DB3" w:rsidRPr="001A6727">
        <w:rPr>
          <w:rFonts w:ascii="Palatino Linotype" w:hAnsi="Palatino Linotype" w:cs="Arial"/>
          <w:b/>
          <w:sz w:val="24"/>
          <w:szCs w:val="24"/>
        </w:rPr>
        <w:t xml:space="preserve">20 </w:t>
      </w:r>
      <w:r w:rsidR="00DD7C5D" w:rsidRPr="001A6727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1A6727">
        <w:rPr>
          <w:rFonts w:ascii="Palatino Linotype" w:hAnsi="Palatino Linotype" w:cs="Arial"/>
          <w:sz w:val="24"/>
          <w:szCs w:val="24"/>
        </w:rPr>
        <w:t xml:space="preserve">τα παρακάτω δικαιολογητικά: </w:t>
      </w:r>
    </w:p>
    <w:p w:rsidR="005140F2" w:rsidRPr="001A6727" w:rsidRDefault="00A70EB4" w:rsidP="00846D4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  <w:r w:rsidR="005140F2" w:rsidRPr="001A6727">
        <w:rPr>
          <w:rFonts w:ascii="Palatino Linotype" w:hAnsi="Palatino Linotype" w:cs="Arial"/>
          <w:b/>
          <w:bCs/>
          <w:sz w:val="24"/>
          <w:szCs w:val="24"/>
        </w:rPr>
        <w:t>Αίτηση  Συμμετοχής</w:t>
      </w:r>
    </w:p>
    <w:p w:rsidR="005140F2" w:rsidRPr="001A6727" w:rsidRDefault="00A70EB4" w:rsidP="00846D4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  <w:r w:rsidR="005140F2" w:rsidRPr="001A6727">
        <w:rPr>
          <w:rFonts w:ascii="Palatino Linotype" w:hAnsi="Palatino Linotype" w:cs="Arial"/>
          <w:b/>
          <w:bCs/>
          <w:sz w:val="24"/>
          <w:szCs w:val="24"/>
        </w:rPr>
        <w:t xml:space="preserve">Αντίγραφο των δύο όψεων του Δελτίου Αστυνομικής Ταυτότητας </w:t>
      </w:r>
    </w:p>
    <w:p w:rsidR="005140F2" w:rsidRPr="001A6727" w:rsidRDefault="00A70EB4" w:rsidP="00846D4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  <w:r w:rsidR="005140F2" w:rsidRPr="001A6727">
        <w:rPr>
          <w:rFonts w:ascii="Palatino Linotype" w:hAnsi="Palatino Linotype" w:cs="Arial"/>
          <w:b/>
          <w:bCs/>
          <w:sz w:val="24"/>
          <w:szCs w:val="24"/>
        </w:rPr>
        <w:t>Σύντομο Βιογραφικό σημείωμα</w:t>
      </w:r>
    </w:p>
    <w:p w:rsidR="005140F2" w:rsidRPr="001A6727" w:rsidRDefault="00A70EB4" w:rsidP="00846D4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  <w:r w:rsidR="005140F2" w:rsidRPr="001A6727">
        <w:rPr>
          <w:rFonts w:ascii="Palatino Linotype" w:hAnsi="Palatino Linotype" w:cs="Arial"/>
          <w:b/>
          <w:bCs/>
          <w:sz w:val="24"/>
          <w:szCs w:val="24"/>
        </w:rPr>
        <w:t xml:space="preserve">Τίτλοι  σπουδών </w:t>
      </w:r>
    </w:p>
    <w:p w:rsidR="005140F2" w:rsidRPr="001A6727" w:rsidRDefault="00A70EB4" w:rsidP="00846D4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  <w:r w:rsidR="005140F2" w:rsidRPr="001A6727">
        <w:rPr>
          <w:rFonts w:ascii="Palatino Linotype" w:hAnsi="Palatino Linotype" w:cs="Arial"/>
          <w:b/>
          <w:bCs/>
          <w:sz w:val="24"/>
          <w:szCs w:val="24"/>
        </w:rPr>
        <w:t xml:space="preserve">Υπεύθυνη Δήλωση </w:t>
      </w:r>
      <w:r w:rsidR="005140F2" w:rsidRPr="001A6727">
        <w:rPr>
          <w:rFonts w:ascii="Palatino Linotype" w:hAnsi="Palatino Linotype" w:cs="Arial"/>
          <w:bCs/>
          <w:sz w:val="24"/>
          <w:szCs w:val="24"/>
        </w:rPr>
        <w:t>του υποψηφίου, κατά το άρθρο 8 του Ν. 1599/1986, στην οποία να δηλώνεται ότι πληρούνται τα γενικά προσόντα διορισμού που προβλέπονται για τους υπαλλήλους του πρώτου μέρους του Ν. 3584/07 (άρθρα 11 έως και 17)</w:t>
      </w:r>
    </w:p>
    <w:p w:rsidR="00F17DB3" w:rsidRPr="001A6727" w:rsidRDefault="00F17DB3" w:rsidP="00846D46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bCs/>
          <w:sz w:val="24"/>
          <w:szCs w:val="24"/>
        </w:rPr>
      </w:pPr>
      <w:r w:rsidRPr="00846D46">
        <w:rPr>
          <w:rFonts w:ascii="Palatino Linotype" w:hAnsi="Palatino Linotype" w:cs="Arial"/>
          <w:b/>
          <w:bCs/>
          <w:sz w:val="24"/>
          <w:szCs w:val="24"/>
        </w:rPr>
        <w:t>Υπεύθυνη Δήλωση</w:t>
      </w:r>
      <w:r w:rsidRPr="001A6727">
        <w:rPr>
          <w:rFonts w:ascii="Palatino Linotype" w:hAnsi="Palatino Linotype" w:cs="Arial"/>
          <w:bCs/>
          <w:sz w:val="24"/>
          <w:szCs w:val="24"/>
        </w:rPr>
        <w:t xml:space="preserve"> του Ν. 1599/86 για την εκπλήρωση των στρατιωτικών τους υποχρεώσεων ή τη νόμιμη απαλλαγή τους από αυτές (για τους άνδρες υποψηφίους).</w:t>
      </w:r>
    </w:p>
    <w:p w:rsidR="005140F2" w:rsidRPr="001A6727" w:rsidRDefault="003A2911" w:rsidP="00846D4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  <w:r w:rsidR="00A70EB4" w:rsidRPr="001A6727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5140F2" w:rsidRPr="001A6727">
        <w:rPr>
          <w:rFonts w:ascii="Palatino Linotype" w:hAnsi="Palatino Linotype" w:cs="Arial"/>
          <w:b/>
          <w:bCs/>
          <w:sz w:val="24"/>
          <w:szCs w:val="24"/>
        </w:rPr>
        <w:t xml:space="preserve">Αποδεικτικά εμπειρίας, </w:t>
      </w:r>
      <w:r w:rsidR="005140F2" w:rsidRPr="001A6727">
        <w:rPr>
          <w:rFonts w:ascii="Palatino Linotype" w:hAnsi="Palatino Linotype" w:cs="Arial"/>
          <w:bCs/>
          <w:sz w:val="24"/>
          <w:szCs w:val="24"/>
        </w:rPr>
        <w:t>όπως αναφέρονται παραπάνω.</w:t>
      </w:r>
    </w:p>
    <w:p w:rsidR="005140F2" w:rsidRPr="001A6727" w:rsidRDefault="005140F2" w:rsidP="001A6727">
      <w:pPr>
        <w:pStyle w:val="Default"/>
        <w:rPr>
          <w:rFonts w:ascii="Palatino Linotype" w:hAnsi="Palatino Linotype" w:cs="Arial"/>
        </w:rPr>
      </w:pPr>
    </w:p>
    <w:p w:rsidR="005140F2" w:rsidRPr="001A6727" w:rsidRDefault="005140F2" w:rsidP="00846D46">
      <w:pPr>
        <w:jc w:val="both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 xml:space="preserve">   Σε περίπτωση αποστολής των αιτήσεων ταχυδρομικώς το εμπρόθεσμο κρίνεται με βάση την ημερομηνία που φέρει ο φάκελος αποστολής ο οποίος μετά την αποσφράγιση του επισυνάπτεται στην αίτηση του υποψηφίου.</w:t>
      </w:r>
    </w:p>
    <w:p w:rsidR="005140F2" w:rsidRPr="001A6727" w:rsidRDefault="005140F2" w:rsidP="00846D46">
      <w:pPr>
        <w:pStyle w:val="Default"/>
        <w:jc w:val="both"/>
        <w:rPr>
          <w:rFonts w:ascii="Palatino Linotype" w:hAnsi="Palatino Linotype" w:cs="Arial"/>
          <w:bCs/>
        </w:rPr>
      </w:pPr>
      <w:r w:rsidRPr="001A6727">
        <w:rPr>
          <w:rFonts w:ascii="Palatino Linotype" w:hAnsi="Palatino Linotype" w:cs="Arial"/>
        </w:rPr>
        <w:t xml:space="preserve">      Η πλήρωση της  θέσης του  Ειδικού Συνεργάτη, θα ενεργηθεί </w:t>
      </w:r>
      <w:r w:rsidRPr="001A6727">
        <w:rPr>
          <w:rFonts w:ascii="Palatino Linotype" w:hAnsi="Palatino Linotype" w:cs="Arial"/>
          <w:bCs/>
        </w:rPr>
        <w:t>με απόφαση του Δημάρχου που θα δημοσιευτεί στην Εφημερίδα της Κυβέρνησης, ο οποίος και θα προσλάβει το  πρόσωπο  που κατά την κρίση του είναι κατάλληλο  για την παραπάνω θέση  (παρ. 4 άρθρο 163 Ν. 3584/2007).</w:t>
      </w:r>
    </w:p>
    <w:p w:rsidR="005140F2" w:rsidRPr="001A6727" w:rsidRDefault="005140F2" w:rsidP="00846D46">
      <w:pPr>
        <w:pStyle w:val="Default"/>
        <w:jc w:val="both"/>
        <w:rPr>
          <w:rFonts w:ascii="Palatino Linotype" w:hAnsi="Palatino Linotype" w:cs="Arial"/>
          <w:bCs/>
        </w:rPr>
      </w:pPr>
      <w:r w:rsidRPr="001A6727">
        <w:rPr>
          <w:rFonts w:ascii="Palatino Linotype" w:hAnsi="Palatino Linotype" w:cs="Arial"/>
          <w:b/>
          <w:bCs/>
        </w:rPr>
        <w:t xml:space="preserve">   </w:t>
      </w:r>
      <w:r w:rsidRPr="001A6727">
        <w:rPr>
          <w:rFonts w:ascii="Palatino Linotype" w:hAnsi="Palatino Linotype" w:cs="Arial"/>
        </w:rPr>
        <w:t xml:space="preserve">Η πρόσληψη θα ολοκληρωθεί με την υπογραφή από τον  προσλαμβανόμενο ειδικής σύμβασης εργασίας ιδιωτικού δικαίου ορισμένου χρόνου. </w:t>
      </w:r>
    </w:p>
    <w:p w:rsidR="005140F2" w:rsidRPr="001A6727" w:rsidRDefault="005140F2" w:rsidP="001A6727">
      <w:pPr>
        <w:ind w:firstLine="142"/>
        <w:jc w:val="both"/>
        <w:rPr>
          <w:rFonts w:ascii="Palatino Linotype" w:hAnsi="Palatino Linotype" w:cs="Arial"/>
          <w:sz w:val="24"/>
          <w:szCs w:val="24"/>
        </w:rPr>
      </w:pPr>
    </w:p>
    <w:p w:rsidR="005140F2" w:rsidRPr="001A6727" w:rsidRDefault="005140F2" w:rsidP="001A6727">
      <w:pPr>
        <w:ind w:firstLine="142"/>
        <w:jc w:val="both"/>
        <w:rPr>
          <w:rFonts w:ascii="Palatino Linotype" w:hAnsi="Palatino Linotype" w:cs="Arial"/>
          <w:b/>
          <w:bCs/>
          <w:sz w:val="24"/>
          <w:szCs w:val="24"/>
        </w:rPr>
      </w:pPr>
      <w:r w:rsidRPr="001A6727">
        <w:rPr>
          <w:rFonts w:ascii="Palatino Linotype" w:hAnsi="Palatino Linotype" w:cs="Arial"/>
          <w:sz w:val="24"/>
          <w:szCs w:val="24"/>
        </w:rPr>
        <w:t xml:space="preserve">Η παρούσα να αναρτηθεί στο πρόγραμμα Διαύγεια, στην ιστοσελίδα του Δήμου Ευρώτα, στον πίνακα ανακοινώσεων του Δήμου με πρακτικό ανάρτησης και </w:t>
      </w:r>
      <w:r w:rsidR="00816BC2" w:rsidRPr="001A6727">
        <w:rPr>
          <w:rFonts w:ascii="Palatino Linotype" w:hAnsi="Palatino Linotype" w:cs="Arial"/>
          <w:sz w:val="24"/>
          <w:szCs w:val="24"/>
        </w:rPr>
        <w:t xml:space="preserve">περίληψη αυτής </w:t>
      </w:r>
      <w:r w:rsidRPr="001A6727">
        <w:rPr>
          <w:rFonts w:ascii="Palatino Linotype" w:hAnsi="Palatino Linotype" w:cs="Arial"/>
          <w:sz w:val="24"/>
          <w:szCs w:val="24"/>
        </w:rPr>
        <w:t>να δημοσιευθεί σε μια τοπική εφημερίδα.</w:t>
      </w:r>
    </w:p>
    <w:p w:rsidR="005140F2" w:rsidRPr="001A6727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Pr="001A6727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 xml:space="preserve">Ο ΔΗΜΑΡΧΟΣ </w:t>
      </w:r>
    </w:p>
    <w:p w:rsidR="005140F2" w:rsidRPr="001A6727" w:rsidRDefault="005140F2" w:rsidP="005140F2">
      <w:pPr>
        <w:jc w:val="center"/>
        <w:rPr>
          <w:rFonts w:ascii="Palatino Linotype" w:hAnsi="Palatino Linotype" w:cs="Arial"/>
          <w:b/>
          <w:bCs/>
          <w:sz w:val="24"/>
          <w:szCs w:val="24"/>
        </w:rPr>
      </w:pPr>
    </w:p>
    <w:p w:rsidR="005140F2" w:rsidRPr="001A6727" w:rsidRDefault="005140F2" w:rsidP="00A70EB4">
      <w:pPr>
        <w:jc w:val="center"/>
        <w:rPr>
          <w:rFonts w:ascii="Palatino Linotype" w:hAnsi="Palatino Linotype" w:cs="Arial"/>
          <w:sz w:val="24"/>
          <w:szCs w:val="24"/>
        </w:rPr>
      </w:pPr>
      <w:r w:rsidRPr="001A6727">
        <w:rPr>
          <w:rFonts w:ascii="Palatino Linotype" w:hAnsi="Palatino Linotype" w:cs="Arial"/>
          <w:b/>
          <w:bCs/>
          <w:sz w:val="24"/>
          <w:szCs w:val="24"/>
        </w:rPr>
        <w:t>ΒΕΡΔΟΣ ΔΗΜΟΣ</w:t>
      </w:r>
      <w:r w:rsidR="00A70EB4" w:rsidRPr="001A6727">
        <w:rPr>
          <w:rFonts w:ascii="Palatino Linotype" w:hAnsi="Palatino Linotype" w:cs="Arial"/>
          <w:b/>
          <w:bCs/>
          <w:sz w:val="24"/>
          <w:szCs w:val="24"/>
        </w:rPr>
        <w:t xml:space="preserve">        </w:t>
      </w:r>
    </w:p>
    <w:p w:rsidR="005140F2" w:rsidRPr="001A6727" w:rsidRDefault="005140F2" w:rsidP="005140F2">
      <w:pPr>
        <w:rPr>
          <w:rFonts w:ascii="Palatino Linotype" w:hAnsi="Palatino Linotype" w:cs="Arial"/>
          <w:sz w:val="24"/>
          <w:szCs w:val="24"/>
        </w:rPr>
      </w:pPr>
    </w:p>
    <w:p w:rsidR="00CA4145" w:rsidRPr="001A6727" w:rsidRDefault="00CA4145">
      <w:pPr>
        <w:rPr>
          <w:rFonts w:ascii="Palatino Linotype" w:hAnsi="Palatino Linotype"/>
        </w:rPr>
      </w:pPr>
    </w:p>
    <w:sectPr w:rsidR="00CA4145" w:rsidRPr="001A6727" w:rsidSect="00D77429">
      <w:footerReference w:type="default" r:id="rId15"/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77C" w:rsidRDefault="008C377C" w:rsidP="00C70F40">
      <w:pPr>
        <w:spacing w:after="0" w:line="240" w:lineRule="auto"/>
      </w:pPr>
      <w:r>
        <w:separator/>
      </w:r>
    </w:p>
  </w:endnote>
  <w:endnote w:type="continuationSeparator" w:id="1">
    <w:p w:rsidR="008C377C" w:rsidRDefault="008C377C" w:rsidP="00C70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83682"/>
      <w:docPartObj>
        <w:docPartGallery w:val="Page Numbers (Bottom of Page)"/>
        <w:docPartUnique/>
      </w:docPartObj>
    </w:sdtPr>
    <w:sdtContent>
      <w:p w:rsidR="00C70F40" w:rsidRDefault="00833E66">
        <w:pPr>
          <w:pStyle w:val="a4"/>
          <w:jc w:val="center"/>
        </w:pPr>
        <w:fldSimple w:instr=" PAGE   \* MERGEFORMAT ">
          <w:r w:rsidR="00105886">
            <w:rPr>
              <w:noProof/>
            </w:rPr>
            <w:t>1</w:t>
          </w:r>
        </w:fldSimple>
      </w:p>
    </w:sdtContent>
  </w:sdt>
  <w:p w:rsidR="00C70F40" w:rsidRDefault="00C70F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77C" w:rsidRDefault="008C377C" w:rsidP="00C70F40">
      <w:pPr>
        <w:spacing w:after="0" w:line="240" w:lineRule="auto"/>
      </w:pPr>
      <w:r>
        <w:separator/>
      </w:r>
    </w:p>
  </w:footnote>
  <w:footnote w:type="continuationSeparator" w:id="1">
    <w:p w:rsidR="008C377C" w:rsidRDefault="008C377C" w:rsidP="00C70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92BDD"/>
    <w:multiLevelType w:val="multilevel"/>
    <w:tmpl w:val="08CCC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16436"/>
    <w:multiLevelType w:val="hybridMultilevel"/>
    <w:tmpl w:val="BCAEE91E"/>
    <w:lvl w:ilvl="0" w:tplc="C5943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F2E00"/>
    <w:multiLevelType w:val="hybridMultilevel"/>
    <w:tmpl w:val="CA2EE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05138A"/>
    <w:multiLevelType w:val="hybridMultilevel"/>
    <w:tmpl w:val="9B848240"/>
    <w:lvl w:ilvl="0" w:tplc="494694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40F2"/>
    <w:rsid w:val="00027745"/>
    <w:rsid w:val="00066ACE"/>
    <w:rsid w:val="000738C8"/>
    <w:rsid w:val="000956D3"/>
    <w:rsid w:val="000F3ABA"/>
    <w:rsid w:val="00101016"/>
    <w:rsid w:val="00104AB7"/>
    <w:rsid w:val="00105886"/>
    <w:rsid w:val="001306EF"/>
    <w:rsid w:val="0019134C"/>
    <w:rsid w:val="001A6727"/>
    <w:rsid w:val="001D72F0"/>
    <w:rsid w:val="001F4F29"/>
    <w:rsid w:val="001F5689"/>
    <w:rsid w:val="00236F4A"/>
    <w:rsid w:val="002B3AE0"/>
    <w:rsid w:val="002C5D41"/>
    <w:rsid w:val="002D246C"/>
    <w:rsid w:val="00316E26"/>
    <w:rsid w:val="003A2911"/>
    <w:rsid w:val="004A6434"/>
    <w:rsid w:val="004A7E20"/>
    <w:rsid w:val="00506020"/>
    <w:rsid w:val="005140F2"/>
    <w:rsid w:val="00525EF7"/>
    <w:rsid w:val="0054360E"/>
    <w:rsid w:val="005C77A0"/>
    <w:rsid w:val="0065633D"/>
    <w:rsid w:val="006C319B"/>
    <w:rsid w:val="0070561A"/>
    <w:rsid w:val="00746BA5"/>
    <w:rsid w:val="007C62D5"/>
    <w:rsid w:val="00816BC2"/>
    <w:rsid w:val="00833E66"/>
    <w:rsid w:val="00846D46"/>
    <w:rsid w:val="008C377C"/>
    <w:rsid w:val="008E3B1C"/>
    <w:rsid w:val="00925D8B"/>
    <w:rsid w:val="009301A5"/>
    <w:rsid w:val="00943233"/>
    <w:rsid w:val="00955643"/>
    <w:rsid w:val="009B4A25"/>
    <w:rsid w:val="00A70EB4"/>
    <w:rsid w:val="00A85568"/>
    <w:rsid w:val="00A918DC"/>
    <w:rsid w:val="00AD43F9"/>
    <w:rsid w:val="00B84B69"/>
    <w:rsid w:val="00BA3C28"/>
    <w:rsid w:val="00BE0720"/>
    <w:rsid w:val="00C70F40"/>
    <w:rsid w:val="00C91D26"/>
    <w:rsid w:val="00CA4145"/>
    <w:rsid w:val="00CC6623"/>
    <w:rsid w:val="00D762CB"/>
    <w:rsid w:val="00D77429"/>
    <w:rsid w:val="00DD2391"/>
    <w:rsid w:val="00DD7C26"/>
    <w:rsid w:val="00DD7C5D"/>
    <w:rsid w:val="00E36370"/>
    <w:rsid w:val="00E76CE0"/>
    <w:rsid w:val="00E87EA3"/>
    <w:rsid w:val="00E9303B"/>
    <w:rsid w:val="00F17DB3"/>
    <w:rsid w:val="00F235FD"/>
    <w:rsid w:val="00F413EE"/>
    <w:rsid w:val="00F6185E"/>
    <w:rsid w:val="00FA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370"/>
  </w:style>
  <w:style w:type="paragraph" w:styleId="1">
    <w:name w:val="heading 1"/>
    <w:basedOn w:val="a"/>
    <w:next w:val="a"/>
    <w:link w:val="1Char"/>
    <w:qFormat/>
    <w:rsid w:val="00D77429"/>
    <w:pPr>
      <w:keepNext/>
      <w:spacing w:after="0" w:line="240" w:lineRule="auto"/>
      <w:ind w:left="4680" w:firstLine="108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140F2"/>
    <w:rPr>
      <w:color w:val="0000FF"/>
      <w:u w:val="single"/>
    </w:rPr>
  </w:style>
  <w:style w:type="paragraph" w:customStyle="1" w:styleId="Default">
    <w:name w:val="Default"/>
    <w:rsid w:val="005140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Char">
    <w:name w:val="Επικεφαλίδα 1 Char"/>
    <w:basedOn w:val="a0"/>
    <w:link w:val="1"/>
    <w:rsid w:val="00D7742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C70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70F40"/>
  </w:style>
  <w:style w:type="paragraph" w:styleId="a4">
    <w:name w:val="footer"/>
    <w:basedOn w:val="a"/>
    <w:link w:val="Char0"/>
    <w:uiPriority w:val="99"/>
    <w:unhideWhenUsed/>
    <w:rsid w:val="00C70F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70F40"/>
  </w:style>
  <w:style w:type="character" w:styleId="a5">
    <w:name w:val="annotation reference"/>
    <w:basedOn w:val="a0"/>
    <w:uiPriority w:val="99"/>
    <w:semiHidden/>
    <w:unhideWhenUsed/>
    <w:rsid w:val="00A85568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A85568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A85568"/>
    <w:rPr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A85568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A85568"/>
    <w:rPr>
      <w:b/>
      <w:bCs/>
    </w:rPr>
  </w:style>
  <w:style w:type="paragraph" w:styleId="a8">
    <w:name w:val="Revision"/>
    <w:hidden/>
    <w:uiPriority w:val="99"/>
    <w:semiHidden/>
    <w:rsid w:val="00A85568"/>
    <w:pPr>
      <w:spacing w:after="0" w:line="240" w:lineRule="auto"/>
    </w:pPr>
  </w:style>
  <w:style w:type="paragraph" w:styleId="a9">
    <w:name w:val="Balloon Text"/>
    <w:basedOn w:val="a"/>
    <w:link w:val="Char3"/>
    <w:uiPriority w:val="99"/>
    <w:semiHidden/>
    <w:unhideWhenUsed/>
    <w:rsid w:val="00A8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A85568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F2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4A6434"/>
    <w:rPr>
      <w:b/>
      <w:bCs/>
    </w:rPr>
  </w:style>
  <w:style w:type="paragraph" w:styleId="ab">
    <w:name w:val="List Paragraph"/>
    <w:basedOn w:val="a"/>
    <w:uiPriority w:val="34"/>
    <w:qFormat/>
    <w:rsid w:val="00846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dimosnet.gr/blog/laws/%CE%B1%CF%81%CE%B8%CF%81%CE%BF-59-%CE%B1%CE%BD%CF%84%CE%B9%CE%B4%CE%AE%CE%BC%CE%B1%CF%81%CF%87%CE%BF%CE%B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dimosnet.gr/blog/laws/%ce%ac%cf%81%ce%b8%cf%81%ce%bf-18-%ce%b5%ce%b9%ce%b4%ce%b9%ce%ba%ce%bf%ce%af-%cf%83%cf%8d%ce%bc%ce%b2%ce%bf%cf%85%ce%bb%ce%bf%ce%b9-%ce%b5%cf%80%ce%b9%cf%83%cf%84%ce%b7%ce%bc%ce%bf%ce%bd%ce%b9%ce%b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mosnet.gr/blog/laws/%CE%B1%CF%81%CE%B8%CF%81%CE%BF-163-%CE%B5%CE%B9%CE%B4%CE%B9%CE%BA%CE%BF%CE%AF-%CF%83%CF%8D%CE%BC%CE%B2%CE%BF%CF%85%CE%BB%CE%BF%CE%B9-%CE%B5%CF%80%CE%B9%CF%83%CF%84%CE%B7%CE%BC%CE%BF%CE%BD%CE%B9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imosnet.gr/blog/laws/26773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mosnet.gr/blog/laws/%CE%B1%CF%81%CE%B8%CF%81%CE%BF-%CF%80%CF%81%CF%8E%CF%84%CE%BF-%CF%85%CF%80%CE%BF%CF%80%CE%B1%CF%81%CE%B1%CE%B3%CF%81%CE%B1%CF%86%CE%BF%CF%83-%CF%83%CF%84-1-%CE%BC%CE%B5%CE%B9%CF%89%CF%83%CE%B7/" TargetMode="External"/><Relationship Id="rId14" Type="http://schemas.openxmlformats.org/officeDocument/2006/relationships/hyperlink" Target="https://dimosnet.gr/blog/laws/%ce%ac%cf%81%ce%b8%cf%81%ce%bf-47-%ce%ac%ce%bc%ce%b9%cf%83%ce%b8%ce%bf%ce%b9-%ce%b1%ce%bd%cf%84%ce%b9%ce%b4%ce%ae%ce%bc%ce%b1%cf%81%cf%87%ce%bf%ce%b9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1332</Words>
  <Characters>7198</Characters>
  <Application>Microsoft Office Word</Application>
  <DocSecurity>0</DocSecurity>
  <Lines>59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2019-09-10T13:08:00Z</cp:lastPrinted>
  <dcterms:created xsi:type="dcterms:W3CDTF">2019-09-10T12:03:00Z</dcterms:created>
  <dcterms:modified xsi:type="dcterms:W3CDTF">2020-07-02T12:25:00Z</dcterms:modified>
</cp:coreProperties>
</file>